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286BBA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SCHOOL OF E</w:t>
      </w:r>
      <w:r w:rsidR="00D274E7">
        <w:rPr>
          <w:rFonts w:ascii="Arial" w:hAnsi="Arial" w:cs="Arial"/>
          <w:b/>
          <w:sz w:val="28"/>
          <w:szCs w:val="28"/>
          <w:u w:val="single"/>
        </w:rPr>
        <w:t>NGINEERING</w:t>
      </w:r>
      <w:r w:rsidRPr="00B50E34">
        <w:rPr>
          <w:rFonts w:ascii="Arial" w:hAnsi="Arial" w:cs="Arial"/>
          <w:b/>
          <w:sz w:val="28"/>
          <w:szCs w:val="28"/>
          <w:u w:val="single"/>
        </w:rPr>
        <w:t xml:space="preserve">       </w:t>
      </w:r>
    </w:p>
    <w:p w14:paraId="2554DFBA" w14:textId="06B942A9" w:rsidR="0073303C" w:rsidRDefault="009B2616" w:rsidP="006113D7">
      <w:pPr>
        <w:jc w:val="center"/>
        <w:rPr>
          <w:rFonts w:ascii="Arial" w:hAnsi="Arial" w:cs="Arial"/>
          <w:b/>
          <w:sz w:val="24"/>
          <w:szCs w:val="24"/>
        </w:rPr>
      </w:pPr>
      <w:r>
        <w:rPr>
          <w:rFonts w:ascii="Arial" w:hAnsi="Arial" w:cs="Arial"/>
          <w:b/>
          <w:sz w:val="24"/>
          <w:szCs w:val="24"/>
        </w:rPr>
        <w:t xml:space="preserve">End </w:t>
      </w:r>
      <w:r w:rsidR="006321F4">
        <w:rPr>
          <w:rFonts w:ascii="Arial" w:hAnsi="Arial" w:cs="Arial"/>
          <w:b/>
          <w:sz w:val="24"/>
          <w:szCs w:val="24"/>
        </w:rPr>
        <w:t>-Term</w:t>
      </w:r>
      <w:r w:rsidR="008F2BB0">
        <w:rPr>
          <w:rFonts w:ascii="Arial" w:hAnsi="Arial" w:cs="Arial"/>
          <w:b/>
          <w:sz w:val="24"/>
          <w:szCs w:val="24"/>
        </w:rPr>
        <w:t xml:space="preserve"> Examinations, </w:t>
      </w:r>
      <w:r w:rsidR="00D274E7">
        <w:rPr>
          <w:rFonts w:ascii="Arial" w:hAnsi="Arial" w:cs="Arial"/>
          <w:b/>
          <w:sz w:val="24"/>
          <w:szCs w:val="24"/>
        </w:rPr>
        <w:t>July</w:t>
      </w:r>
      <w:r w:rsidR="006113D7">
        <w:rPr>
          <w:rFonts w:ascii="Arial" w:hAnsi="Arial" w:cs="Arial"/>
          <w:b/>
          <w:sz w:val="24"/>
          <w:szCs w:val="24"/>
        </w:rPr>
        <w:t xml:space="preserve"> </w:t>
      </w:r>
      <w:r w:rsidR="008F2BB0">
        <w:rPr>
          <w:rFonts w:ascii="Arial" w:hAnsi="Arial" w:cs="Arial"/>
          <w:b/>
          <w:sz w:val="24"/>
          <w:szCs w:val="24"/>
        </w:rPr>
        <w:t>202</w:t>
      </w:r>
      <w:r>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87AB5D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C5A01">
                              <w:rPr>
                                <w:rFonts w:ascii="Arial" w:hAnsi="Arial" w:cs="Arial"/>
                                <w:color w:val="000000" w:themeColor="text1"/>
                              </w:rPr>
                              <w:t>04</w:t>
                            </w:r>
                            <w:r w:rsidR="007337EB">
                              <w:rPr>
                                <w:rFonts w:ascii="Arial" w:hAnsi="Arial" w:cs="Arial"/>
                                <w:color w:val="000000" w:themeColor="text1"/>
                              </w:rPr>
                              <w:t>/</w:t>
                            </w:r>
                            <w:r w:rsidR="00EC5A01">
                              <w:rPr>
                                <w:rFonts w:ascii="Arial" w:hAnsi="Arial" w:cs="Arial"/>
                                <w:color w:val="000000" w:themeColor="text1"/>
                              </w:rPr>
                              <w:t>07</w:t>
                            </w:r>
                            <w:r w:rsidR="007337EB">
                              <w:rPr>
                                <w:rFonts w:ascii="Arial" w:hAnsi="Arial" w:cs="Arial"/>
                                <w:color w:val="000000" w:themeColor="text1"/>
                              </w:rPr>
                              <w:t>/202</w:t>
                            </w:r>
                            <w:r w:rsidR="009B2616">
                              <w:rPr>
                                <w:rFonts w:ascii="Arial" w:hAnsi="Arial" w:cs="Arial"/>
                                <w:color w:val="000000" w:themeColor="text1"/>
                              </w:rPr>
                              <w:t>4</w:t>
                            </w:r>
                          </w:p>
                          <w:p w14:paraId="6658F460" w14:textId="79166C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13E0E">
                              <w:rPr>
                                <w:rFonts w:ascii="Arial" w:hAnsi="Arial" w:cs="Arial"/>
                                <w:color w:val="000000" w:themeColor="text1"/>
                              </w:rPr>
                              <w:t>09:30am – 12:3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287AB5D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C5A01">
                        <w:rPr>
                          <w:rFonts w:ascii="Arial" w:hAnsi="Arial" w:cs="Arial"/>
                          <w:color w:val="000000" w:themeColor="text1"/>
                        </w:rPr>
                        <w:t>04</w:t>
                      </w:r>
                      <w:r w:rsidR="007337EB">
                        <w:rPr>
                          <w:rFonts w:ascii="Arial" w:hAnsi="Arial" w:cs="Arial"/>
                          <w:color w:val="000000" w:themeColor="text1"/>
                        </w:rPr>
                        <w:t>/</w:t>
                      </w:r>
                      <w:r w:rsidR="00EC5A01">
                        <w:rPr>
                          <w:rFonts w:ascii="Arial" w:hAnsi="Arial" w:cs="Arial"/>
                          <w:color w:val="000000" w:themeColor="text1"/>
                        </w:rPr>
                        <w:t>07</w:t>
                      </w:r>
                      <w:r w:rsidR="007337EB">
                        <w:rPr>
                          <w:rFonts w:ascii="Arial" w:hAnsi="Arial" w:cs="Arial"/>
                          <w:color w:val="000000" w:themeColor="text1"/>
                        </w:rPr>
                        <w:t>/202</w:t>
                      </w:r>
                      <w:r w:rsidR="009B2616">
                        <w:rPr>
                          <w:rFonts w:ascii="Arial" w:hAnsi="Arial" w:cs="Arial"/>
                          <w:color w:val="000000" w:themeColor="text1"/>
                        </w:rPr>
                        <w:t>4</w:t>
                      </w:r>
                    </w:p>
                    <w:p w14:paraId="6658F460" w14:textId="79166C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13E0E">
                        <w:rPr>
                          <w:rFonts w:ascii="Arial" w:hAnsi="Arial" w:cs="Arial"/>
                          <w:color w:val="000000" w:themeColor="text1"/>
                        </w:rPr>
                        <w:t>09:30am – 12:3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2BCFC41"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C458E8">
                              <w:rPr>
                                <w:rFonts w:ascii="Arial" w:hAnsi="Arial" w:cs="Arial"/>
                                <w:color w:val="000000" w:themeColor="text1"/>
                              </w:rPr>
                              <w:t>III</w:t>
                            </w:r>
                            <w:bookmarkStart w:id="0" w:name="_GoBack"/>
                            <w:bookmarkEnd w:id="0"/>
                          </w:p>
                          <w:p w14:paraId="419F5C31" w14:textId="7DEE1D0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C5A01" w:rsidRPr="00EC5A01">
                              <w:rPr>
                                <w:rFonts w:ascii="Arial" w:hAnsi="Arial" w:cs="Arial"/>
                                <w:color w:val="000000" w:themeColor="text1"/>
                              </w:rPr>
                              <w:t>ECE3002</w:t>
                            </w:r>
                          </w:p>
                          <w:p w14:paraId="19A088E3" w14:textId="1E7D849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C5A01" w:rsidRPr="00EC5A01">
                              <w:rPr>
                                <w:rFonts w:ascii="Arial" w:hAnsi="Arial" w:cs="Arial"/>
                                <w:color w:val="000000" w:themeColor="text1"/>
                              </w:rPr>
                              <w:t>Digital Signal Processing</w:t>
                            </w:r>
                          </w:p>
                          <w:p w14:paraId="1E3DFD3C" w14:textId="548A32AE"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C5A01">
                              <w:rPr>
                                <w:rFonts w:ascii="Arial" w:hAnsi="Arial" w:cs="Arial"/>
                                <w:b/>
                                <w:color w:val="000000" w:themeColor="text1"/>
                              </w:rPr>
                              <w:t xml:space="preserve"> </w:t>
                            </w:r>
                            <w:r w:rsidR="00EC5A01" w:rsidRPr="00472FBE">
                              <w:rPr>
                                <w:rFonts w:ascii="Arial" w:hAnsi="Arial" w:cs="Arial"/>
                                <w:color w:val="000000" w:themeColor="text1"/>
                              </w:rPr>
                              <w:t>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42BCFC41"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C458E8">
                        <w:rPr>
                          <w:rFonts w:ascii="Arial" w:hAnsi="Arial" w:cs="Arial"/>
                          <w:color w:val="000000" w:themeColor="text1"/>
                        </w:rPr>
                        <w:t>III</w:t>
                      </w:r>
                      <w:bookmarkStart w:id="1" w:name="_GoBack"/>
                      <w:bookmarkEnd w:id="1"/>
                    </w:p>
                    <w:p w14:paraId="419F5C31" w14:textId="7DEE1D0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C5A01" w:rsidRPr="00EC5A01">
                        <w:rPr>
                          <w:rFonts w:ascii="Arial" w:hAnsi="Arial" w:cs="Arial"/>
                          <w:color w:val="000000" w:themeColor="text1"/>
                        </w:rPr>
                        <w:t>ECE3002</w:t>
                      </w:r>
                    </w:p>
                    <w:p w14:paraId="19A088E3" w14:textId="1E7D849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C5A01" w:rsidRPr="00EC5A01">
                        <w:rPr>
                          <w:rFonts w:ascii="Arial" w:hAnsi="Arial" w:cs="Arial"/>
                          <w:color w:val="000000" w:themeColor="text1"/>
                        </w:rPr>
                        <w:t>Digital Signal Processing</w:t>
                      </w:r>
                    </w:p>
                    <w:p w14:paraId="1E3DFD3C" w14:textId="548A32AE"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C5A01">
                        <w:rPr>
                          <w:rFonts w:ascii="Arial" w:hAnsi="Arial" w:cs="Arial"/>
                          <w:b/>
                          <w:color w:val="000000" w:themeColor="text1"/>
                        </w:rPr>
                        <w:t xml:space="preserve"> </w:t>
                      </w:r>
                      <w:r w:rsidR="00EC5A01" w:rsidRPr="00472FBE">
                        <w:rPr>
                          <w:rFonts w:ascii="Arial" w:hAnsi="Arial" w:cs="Arial"/>
                          <w:color w:val="000000" w:themeColor="text1"/>
                        </w:rPr>
                        <w:t>ECE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3582FFA4"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SIX</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513CE659" w14:textId="6BAA96EE" w:rsidR="00FA6B60" w:rsidRDefault="00FA6B60" w:rsidP="00FA6B60">
      <w:pPr>
        <w:pStyle w:val="ListParagraph"/>
        <w:numPr>
          <w:ilvl w:val="0"/>
          <w:numId w:val="38"/>
        </w:numPr>
        <w:spacing w:line="240" w:lineRule="auto"/>
        <w:jc w:val="both"/>
        <w:rPr>
          <w:rFonts w:ascii="Arial" w:hAnsi="Arial" w:cs="Arial"/>
        </w:rPr>
      </w:pPr>
      <w:r>
        <w:rPr>
          <w:rFonts w:ascii="Roboto" w:hAnsi="Roboto"/>
          <w:color w:val="212529"/>
          <w:shd w:val="clear" w:color="auto" w:fill="FFFFFF"/>
        </w:rPr>
        <w:t>The Discrete Fourier Transform (DFT) possesses several key properties that make it a powerful tool in signal processing and analysis. Derive the property of the DFT which states the energy in the time domain is equal to the energy in the frequency domain.</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E10475">
        <w:rPr>
          <w:rFonts w:ascii="Arial" w:hAnsi="Arial" w:cs="Arial"/>
        </w:rPr>
        <w:tab/>
      </w:r>
      <w:r w:rsidR="00E10475">
        <w:rPr>
          <w:rFonts w:ascii="Arial" w:hAnsi="Arial" w:cs="Arial"/>
        </w:rPr>
        <w:tab/>
      </w:r>
      <w:r>
        <w:rPr>
          <w:rFonts w:ascii="Arial" w:hAnsi="Arial" w:cs="Arial"/>
        </w:rPr>
        <w:t>(CO: 01</w:t>
      </w:r>
      <w:r w:rsidRPr="00451DD3">
        <w:rPr>
          <w:rFonts w:ascii="Arial" w:hAnsi="Arial" w:cs="Arial"/>
        </w:rPr>
        <w:t xml:space="preserve"> </w:t>
      </w:r>
      <w:r>
        <w:rPr>
          <w:rFonts w:ascii="Arial" w:hAnsi="Arial" w:cs="Arial"/>
        </w:rPr>
        <w:t xml:space="preserve">    </w:t>
      </w:r>
      <w:r w:rsidRPr="00451DD3">
        <w:rPr>
          <w:rFonts w:ascii="Arial" w:hAnsi="Arial" w:cs="Arial"/>
        </w:rPr>
        <w:t>BL:</w:t>
      </w:r>
      <w:r>
        <w:rPr>
          <w:rFonts w:ascii="Arial" w:hAnsi="Arial" w:cs="Arial"/>
        </w:rPr>
        <w:t xml:space="preserve"> Knowledge</w:t>
      </w:r>
      <w:r w:rsidRPr="00451DD3">
        <w:rPr>
          <w:rFonts w:ascii="Arial" w:hAnsi="Arial" w:cs="Arial"/>
        </w:rPr>
        <w:t>)</w:t>
      </w:r>
    </w:p>
    <w:p w14:paraId="285DC238" w14:textId="77777777" w:rsidR="00FA6B60" w:rsidRPr="00451DD3" w:rsidRDefault="00FA6B60" w:rsidP="00FA6B60">
      <w:pPr>
        <w:pStyle w:val="ListParagraph"/>
        <w:spacing w:line="240" w:lineRule="auto"/>
        <w:jc w:val="both"/>
        <w:rPr>
          <w:rFonts w:ascii="Arial" w:hAnsi="Arial" w:cs="Arial"/>
        </w:rPr>
      </w:pPr>
      <w:r w:rsidRPr="00451DD3">
        <w:rPr>
          <w:rFonts w:ascii="Arial" w:hAnsi="Arial" w:cs="Arial"/>
          <w:sz w:val="24"/>
          <w:szCs w:val="24"/>
        </w:rPr>
        <w:t xml:space="preserve">                                                                </w:t>
      </w:r>
    </w:p>
    <w:p w14:paraId="21CBC8F8" w14:textId="4FA21F4D" w:rsidR="00FA6B60" w:rsidRDefault="00FA6B60" w:rsidP="00FA6B60">
      <w:pPr>
        <w:pStyle w:val="ListParagraph"/>
        <w:numPr>
          <w:ilvl w:val="0"/>
          <w:numId w:val="38"/>
        </w:numPr>
        <w:spacing w:line="240" w:lineRule="auto"/>
        <w:jc w:val="both"/>
        <w:rPr>
          <w:rFonts w:ascii="Arial" w:hAnsi="Arial" w:cs="Arial"/>
        </w:rPr>
      </w:pPr>
      <w:r>
        <w:rPr>
          <w:rFonts w:ascii="Roboto" w:hAnsi="Roboto"/>
          <w:color w:val="212529"/>
          <w:shd w:val="clear" w:color="auto" w:fill="FFFFFF"/>
        </w:rPr>
        <w:t>Filters are extensively used in a variety of applications such as audio processing, image processing, communications systems, and control systems. Identify the type of filter which is described by the following difference equation y(n)+2y(n-1)+3y(n-2)=x(n)+5x(n-1) and also write the Transfer function equation H(z) of the filter.</w:t>
      </w:r>
      <w:r w:rsidRPr="00FA6B6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10475">
        <w:rPr>
          <w:rFonts w:ascii="Arial" w:hAnsi="Arial" w:cs="Arial"/>
        </w:rPr>
        <w:tab/>
      </w:r>
      <w:r>
        <w:rPr>
          <w:rFonts w:ascii="Arial" w:hAnsi="Arial" w:cs="Arial"/>
        </w:rPr>
        <w:t xml:space="preserve">(CO: 01    </w:t>
      </w:r>
      <w:r w:rsidRPr="00451DD3">
        <w:rPr>
          <w:rFonts w:ascii="Arial" w:hAnsi="Arial" w:cs="Arial"/>
        </w:rPr>
        <w:t>BL:</w:t>
      </w:r>
      <w:r>
        <w:rPr>
          <w:rFonts w:ascii="Arial" w:hAnsi="Arial" w:cs="Arial"/>
        </w:rPr>
        <w:t xml:space="preserve"> Knowledge</w:t>
      </w:r>
      <w:r w:rsidRPr="00451DD3">
        <w:rPr>
          <w:rFonts w:ascii="Arial" w:hAnsi="Arial" w:cs="Arial"/>
        </w:rPr>
        <w:t>)</w:t>
      </w:r>
    </w:p>
    <w:p w14:paraId="608FB1EE" w14:textId="77777777" w:rsidR="00FA6B60" w:rsidRDefault="00FA6B60" w:rsidP="00FA6B60">
      <w:pPr>
        <w:pStyle w:val="ListParagraph"/>
        <w:spacing w:line="240" w:lineRule="auto"/>
        <w:jc w:val="both"/>
        <w:rPr>
          <w:rFonts w:ascii="Arial" w:hAnsi="Arial" w:cs="Arial"/>
        </w:rPr>
      </w:pPr>
    </w:p>
    <w:p w14:paraId="7E779279" w14:textId="081CB03F" w:rsidR="00B83DFC" w:rsidRDefault="00EC5A01" w:rsidP="00291478">
      <w:pPr>
        <w:pStyle w:val="ListParagraph"/>
        <w:numPr>
          <w:ilvl w:val="0"/>
          <w:numId w:val="38"/>
        </w:numPr>
        <w:spacing w:line="240" w:lineRule="auto"/>
        <w:jc w:val="both"/>
        <w:rPr>
          <w:rFonts w:ascii="Arial" w:hAnsi="Arial" w:cs="Arial"/>
        </w:rPr>
      </w:pPr>
      <w:r>
        <w:rPr>
          <w:rFonts w:ascii="Roboto" w:hAnsi="Roboto"/>
          <w:color w:val="212529"/>
          <w:shd w:val="clear" w:color="auto" w:fill="FFFFFF"/>
        </w:rPr>
        <w:t>Nyquist-Shannon Sampling Theorem, is a fundamental concept in signal processing that establishes the conditions for accurately representing a continuous-time signal in its discrete-time form. State and explain the three cases of sampling theorem.</w:t>
      </w:r>
      <w:r>
        <w:rPr>
          <w:rFonts w:ascii="Arial" w:hAnsi="Arial" w:cs="Arial"/>
        </w:rPr>
        <w:t xml:space="preserve"> </w:t>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r>
      <w:r w:rsidR="00E10475">
        <w:rPr>
          <w:rFonts w:ascii="Arial" w:hAnsi="Arial" w:cs="Arial"/>
        </w:rPr>
        <w:tab/>
      </w:r>
      <w:r w:rsidR="009B2616">
        <w:rPr>
          <w:rFonts w:ascii="Arial" w:hAnsi="Arial" w:cs="Arial"/>
        </w:rPr>
        <w:t>(CO:</w:t>
      </w:r>
      <w:r>
        <w:rPr>
          <w:rFonts w:ascii="Arial" w:hAnsi="Arial" w:cs="Arial"/>
        </w:rPr>
        <w:t>02</w:t>
      </w:r>
      <w:r w:rsidR="009B2616">
        <w:rPr>
          <w:rFonts w:ascii="Arial" w:hAnsi="Arial" w:cs="Arial"/>
        </w:rPr>
        <w:tab/>
      </w:r>
      <w:r w:rsidR="00291478">
        <w:rPr>
          <w:rFonts w:ascii="Arial" w:hAnsi="Arial" w:cs="Arial"/>
        </w:rPr>
        <w:t xml:space="preserve">    </w:t>
      </w:r>
      <w:r w:rsidR="00B83DFC" w:rsidRPr="00451DD3">
        <w:rPr>
          <w:rFonts w:ascii="Arial" w:hAnsi="Arial" w:cs="Arial"/>
        </w:rPr>
        <w:t>BL</w:t>
      </w:r>
      <w:r>
        <w:rPr>
          <w:rFonts w:ascii="Arial" w:hAnsi="Arial" w:cs="Arial"/>
        </w:rPr>
        <w:t>: Knowledge</w:t>
      </w:r>
      <w:r w:rsidR="00B83DFC" w:rsidRPr="00451DD3">
        <w:rPr>
          <w:rFonts w:ascii="Arial" w:hAnsi="Arial" w:cs="Arial"/>
        </w:rPr>
        <w:t>)</w:t>
      </w:r>
    </w:p>
    <w:p w14:paraId="7E4D2304" w14:textId="77777777" w:rsidR="00032BB2" w:rsidRDefault="00032BB2" w:rsidP="00C2313B">
      <w:pPr>
        <w:pStyle w:val="ListParagraph"/>
        <w:spacing w:line="240" w:lineRule="auto"/>
        <w:rPr>
          <w:rFonts w:ascii="Arial" w:hAnsi="Arial" w:cs="Arial"/>
        </w:rPr>
      </w:pPr>
    </w:p>
    <w:p w14:paraId="675BCA7B" w14:textId="688D199E" w:rsidR="009B2616" w:rsidRDefault="00EC5A01" w:rsidP="00FA6B60">
      <w:pPr>
        <w:pStyle w:val="ListParagraph"/>
        <w:numPr>
          <w:ilvl w:val="0"/>
          <w:numId w:val="38"/>
        </w:numPr>
        <w:spacing w:line="240" w:lineRule="auto"/>
        <w:jc w:val="both"/>
        <w:rPr>
          <w:rFonts w:ascii="Arial" w:hAnsi="Arial" w:cs="Arial"/>
        </w:rPr>
      </w:pPr>
      <w:r>
        <w:rPr>
          <w:rFonts w:ascii="Roboto" w:hAnsi="Roboto"/>
          <w:color w:val="212529"/>
          <w:shd w:val="clear" w:color="auto" w:fill="FFFFFF"/>
        </w:rPr>
        <w:t>The Fast Fourier Transform (FFT) is an algorithmic implementation of the Discrete Fourier Transform (DFT) that significantly reduces the computational complexity of computing the DFT. Compute the 4-point DFT using DIT-FFT algorithm of the function </w:t>
      </w:r>
      <w:r>
        <w:rPr>
          <w:noProof/>
          <w:lang w:val="en-IN" w:eastAsia="en-IN"/>
        </w:rPr>
        <w:drawing>
          <wp:inline distT="0" distB="0" distL="0" distR="0" wp14:anchorId="20F1319A" wp14:editId="5EF23F23">
            <wp:extent cx="1173480" cy="329147"/>
            <wp:effectExtent l="0" t="0" r="7620" b="0"/>
            <wp:docPr id="337028043" name="Picture 1" descr="x(n)=sin(\frac{2\pi 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sin(\frac{2\pi n}{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4254" cy="329364"/>
                    </a:xfrm>
                    <a:prstGeom prst="rect">
                      <a:avLst/>
                    </a:prstGeom>
                    <a:noFill/>
                    <a:ln>
                      <a:noFill/>
                    </a:ln>
                  </pic:spPr>
                </pic:pic>
              </a:graphicData>
            </a:graphic>
          </wp:inline>
        </w:drawing>
      </w:r>
      <w:r w:rsidR="009B2616">
        <w:rPr>
          <w:rFonts w:ascii="Arial" w:hAnsi="Arial" w:cs="Arial"/>
        </w:rPr>
        <w:t xml:space="preserve"> </w:t>
      </w:r>
      <w:r w:rsidR="00291478">
        <w:rPr>
          <w:rFonts w:ascii="Arial" w:hAnsi="Arial" w:cs="Arial"/>
        </w:rPr>
        <w:t xml:space="preserve">          </w:t>
      </w:r>
      <w:r w:rsidR="00E10475">
        <w:rPr>
          <w:rFonts w:ascii="Arial" w:hAnsi="Arial" w:cs="Arial"/>
        </w:rPr>
        <w:tab/>
      </w:r>
      <w:r w:rsidR="009B2616">
        <w:rPr>
          <w:rFonts w:ascii="Arial" w:hAnsi="Arial" w:cs="Arial"/>
        </w:rPr>
        <w:t>(CO:</w:t>
      </w:r>
      <w:r>
        <w:rPr>
          <w:rFonts w:ascii="Arial" w:hAnsi="Arial" w:cs="Arial"/>
        </w:rPr>
        <w:t>02</w:t>
      </w:r>
      <w:r w:rsidR="009B2616" w:rsidRPr="00451DD3">
        <w:rPr>
          <w:rFonts w:ascii="Arial" w:hAnsi="Arial" w:cs="Arial"/>
        </w:rPr>
        <w:t xml:space="preserve"> </w:t>
      </w:r>
      <w:r w:rsidR="00291478">
        <w:rPr>
          <w:rFonts w:ascii="Arial" w:hAnsi="Arial" w:cs="Arial"/>
        </w:rPr>
        <w:t xml:space="preserve">      </w:t>
      </w:r>
      <w:r w:rsidR="009B2616" w:rsidRPr="00451DD3">
        <w:rPr>
          <w:rFonts w:ascii="Arial" w:hAnsi="Arial" w:cs="Arial"/>
        </w:rPr>
        <w:t>BL:</w:t>
      </w:r>
      <w:r>
        <w:rPr>
          <w:rFonts w:ascii="Arial" w:hAnsi="Arial" w:cs="Arial"/>
        </w:rPr>
        <w:t xml:space="preserve"> Knowledge</w:t>
      </w:r>
      <w:r w:rsidR="009B2616" w:rsidRPr="00451DD3">
        <w:rPr>
          <w:rFonts w:ascii="Arial" w:hAnsi="Arial" w:cs="Arial"/>
        </w:rPr>
        <w:t>)</w:t>
      </w:r>
    </w:p>
    <w:p w14:paraId="252E2461" w14:textId="77777777" w:rsidR="00FA6B60" w:rsidRPr="00FA6B60" w:rsidRDefault="00FA6B60" w:rsidP="00FA6B60">
      <w:pPr>
        <w:pStyle w:val="ListParagraph"/>
        <w:spacing w:line="240" w:lineRule="auto"/>
        <w:jc w:val="both"/>
        <w:rPr>
          <w:rFonts w:ascii="Arial" w:hAnsi="Arial" w:cs="Arial"/>
        </w:rPr>
      </w:pPr>
    </w:p>
    <w:p w14:paraId="4773C905" w14:textId="74F2B2CD" w:rsidR="009B2616" w:rsidRDefault="00EC5A01" w:rsidP="00291478">
      <w:pPr>
        <w:pStyle w:val="ListParagraph"/>
        <w:numPr>
          <w:ilvl w:val="0"/>
          <w:numId w:val="38"/>
        </w:numPr>
        <w:spacing w:line="240" w:lineRule="auto"/>
        <w:jc w:val="both"/>
        <w:rPr>
          <w:rFonts w:ascii="Arial" w:hAnsi="Arial" w:cs="Arial"/>
        </w:rPr>
      </w:pPr>
      <w:r>
        <w:rPr>
          <w:rFonts w:ascii="Roboto" w:hAnsi="Roboto"/>
          <w:color w:val="212529"/>
          <w:shd w:val="clear" w:color="auto" w:fill="FFFFFF"/>
        </w:rPr>
        <w:t>Infinite Impulse Response (IIR) filters are a type of digital filter commonly used in signal processing.  Explain the design procedure of IIR Chebyshev filter with relevant mathematical equations.</w:t>
      </w:r>
      <w:r>
        <w:rPr>
          <w:rFonts w:ascii="Arial" w:hAnsi="Arial" w:cs="Arial"/>
        </w:rPr>
        <w:t xml:space="preserve"> </w:t>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t xml:space="preserve">            </w:t>
      </w:r>
      <w:r w:rsidR="009B2616">
        <w:rPr>
          <w:rFonts w:ascii="Arial" w:hAnsi="Arial" w:cs="Arial"/>
        </w:rPr>
        <w:t>(CO:</w:t>
      </w:r>
      <w:r>
        <w:rPr>
          <w:rFonts w:ascii="Arial" w:hAnsi="Arial" w:cs="Arial"/>
        </w:rPr>
        <w:t xml:space="preserve"> 03</w:t>
      </w:r>
      <w:r w:rsidR="009B2616" w:rsidRPr="00451DD3">
        <w:rPr>
          <w:rFonts w:ascii="Arial" w:hAnsi="Arial" w:cs="Arial"/>
        </w:rPr>
        <w:t xml:space="preserve"> </w:t>
      </w:r>
      <w:r w:rsidR="00291478">
        <w:rPr>
          <w:rFonts w:ascii="Arial" w:hAnsi="Arial" w:cs="Arial"/>
        </w:rPr>
        <w:t xml:space="preserve">   </w:t>
      </w:r>
      <w:r w:rsidR="009B2616" w:rsidRPr="00451DD3">
        <w:rPr>
          <w:rFonts w:ascii="Arial" w:hAnsi="Arial" w:cs="Arial"/>
        </w:rPr>
        <w:t>BL:</w:t>
      </w:r>
      <w:r>
        <w:rPr>
          <w:rFonts w:ascii="Arial" w:hAnsi="Arial" w:cs="Arial"/>
        </w:rPr>
        <w:t xml:space="preserve"> Knowledge</w:t>
      </w:r>
      <w:r w:rsidR="009B2616" w:rsidRPr="00451DD3">
        <w:rPr>
          <w:rFonts w:ascii="Arial" w:hAnsi="Arial" w:cs="Arial"/>
        </w:rPr>
        <w:t>)</w:t>
      </w:r>
    </w:p>
    <w:p w14:paraId="3FF393B7" w14:textId="77777777" w:rsidR="009B2616" w:rsidRPr="00451DD3" w:rsidRDefault="009B2616" w:rsidP="00291478">
      <w:pPr>
        <w:pStyle w:val="ListParagraph"/>
        <w:spacing w:line="240" w:lineRule="auto"/>
        <w:jc w:val="both"/>
        <w:rPr>
          <w:rFonts w:ascii="Arial" w:hAnsi="Arial" w:cs="Arial"/>
        </w:rPr>
      </w:pPr>
    </w:p>
    <w:p w14:paraId="320A50BE" w14:textId="13B32DA6" w:rsidR="009B2616" w:rsidRDefault="00EC5A01" w:rsidP="00291478">
      <w:pPr>
        <w:pStyle w:val="ListParagraph"/>
        <w:numPr>
          <w:ilvl w:val="0"/>
          <w:numId w:val="38"/>
        </w:numPr>
        <w:spacing w:line="240" w:lineRule="auto"/>
        <w:jc w:val="both"/>
        <w:rPr>
          <w:rFonts w:ascii="Arial" w:hAnsi="Arial" w:cs="Arial"/>
        </w:rPr>
      </w:pPr>
      <w:r>
        <w:rPr>
          <w:rFonts w:ascii="Roboto" w:hAnsi="Roboto"/>
          <w:color w:val="212529"/>
          <w:shd w:val="clear" w:color="auto" w:fill="FFFFFF"/>
        </w:rPr>
        <w:t xml:space="preserve">IIR filters are more computationally efficient than FIR filters for achieving similar frequency responses, as they typically require fewer parameters. Explain the design procedure of IIR Butterworth filter with </w:t>
      </w:r>
      <w:r w:rsidR="009F07E8">
        <w:rPr>
          <w:rFonts w:ascii="Roboto" w:hAnsi="Roboto"/>
          <w:color w:val="212529"/>
          <w:shd w:val="clear" w:color="auto" w:fill="FFFFFF"/>
        </w:rPr>
        <w:t>relevant</w:t>
      </w:r>
      <w:r>
        <w:rPr>
          <w:rFonts w:ascii="Roboto" w:hAnsi="Roboto"/>
          <w:color w:val="212529"/>
          <w:shd w:val="clear" w:color="auto" w:fill="FFFFFF"/>
        </w:rPr>
        <w:t xml:space="preserve"> mathematical equations.</w:t>
      </w:r>
      <w:r>
        <w:rPr>
          <w:rFonts w:ascii="Arial" w:hAnsi="Arial" w:cs="Arial"/>
        </w:rPr>
        <w:t xml:space="preserve"> </w:t>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t xml:space="preserve">           </w:t>
      </w:r>
      <w:r w:rsidR="00E10475">
        <w:rPr>
          <w:rFonts w:ascii="Arial" w:hAnsi="Arial" w:cs="Arial"/>
        </w:rPr>
        <w:tab/>
      </w:r>
      <w:r w:rsidR="00E10475">
        <w:rPr>
          <w:rFonts w:ascii="Arial" w:hAnsi="Arial" w:cs="Arial"/>
        </w:rPr>
        <w:tab/>
      </w:r>
      <w:r w:rsidR="00291478">
        <w:rPr>
          <w:rFonts w:ascii="Arial" w:hAnsi="Arial" w:cs="Arial"/>
        </w:rPr>
        <w:t xml:space="preserve"> </w:t>
      </w:r>
      <w:r w:rsidR="009B2616">
        <w:rPr>
          <w:rFonts w:ascii="Arial" w:hAnsi="Arial" w:cs="Arial"/>
        </w:rPr>
        <w:t>(CO:</w:t>
      </w:r>
      <w:r>
        <w:rPr>
          <w:rFonts w:ascii="Arial" w:hAnsi="Arial" w:cs="Arial"/>
        </w:rPr>
        <w:t xml:space="preserve"> 03</w:t>
      </w:r>
      <w:r w:rsidR="009B2616" w:rsidRPr="00451DD3">
        <w:rPr>
          <w:rFonts w:ascii="Arial" w:hAnsi="Arial" w:cs="Arial"/>
        </w:rPr>
        <w:t xml:space="preserve"> </w:t>
      </w:r>
      <w:r w:rsidR="00291478">
        <w:rPr>
          <w:rFonts w:ascii="Arial" w:hAnsi="Arial" w:cs="Arial"/>
        </w:rPr>
        <w:t xml:space="preserve">    </w:t>
      </w:r>
      <w:r w:rsidR="009B2616" w:rsidRPr="00451DD3">
        <w:rPr>
          <w:rFonts w:ascii="Arial" w:hAnsi="Arial" w:cs="Arial"/>
        </w:rPr>
        <w:t>BL:</w:t>
      </w:r>
      <w:r>
        <w:rPr>
          <w:rFonts w:ascii="Arial" w:hAnsi="Arial" w:cs="Arial"/>
        </w:rPr>
        <w:t xml:space="preserve"> Knowledge</w:t>
      </w:r>
      <w:r w:rsidR="009B2616" w:rsidRPr="00451DD3">
        <w:rPr>
          <w:rFonts w:ascii="Arial" w:hAnsi="Arial" w:cs="Arial"/>
        </w:rPr>
        <w:t>)</w:t>
      </w:r>
    </w:p>
    <w:p w14:paraId="2CF6976C" w14:textId="77777777" w:rsidR="006113D7" w:rsidRPr="006113D7" w:rsidRDefault="006113D7" w:rsidP="00291478">
      <w:pPr>
        <w:pStyle w:val="ListParagraph"/>
        <w:spacing w:line="240" w:lineRule="auto"/>
        <w:jc w:val="both"/>
        <w:rPr>
          <w:rFonts w:ascii="Arial" w:hAnsi="Arial" w:cs="Arial"/>
        </w:rPr>
      </w:pPr>
    </w:p>
    <w:p w14:paraId="02485BCE" w14:textId="61E5FFA8" w:rsidR="006113D7" w:rsidRDefault="00A0469F" w:rsidP="00291478">
      <w:pPr>
        <w:pStyle w:val="ListParagraph"/>
        <w:numPr>
          <w:ilvl w:val="0"/>
          <w:numId w:val="38"/>
        </w:numPr>
        <w:spacing w:line="240" w:lineRule="auto"/>
        <w:jc w:val="both"/>
        <w:rPr>
          <w:rFonts w:ascii="Arial" w:hAnsi="Arial" w:cs="Arial"/>
        </w:rPr>
      </w:pPr>
      <w:r>
        <w:rPr>
          <w:rFonts w:ascii="Roboto" w:hAnsi="Roboto"/>
          <w:color w:val="212529"/>
          <w:shd w:val="clear" w:color="auto" w:fill="FFFFFF"/>
        </w:rPr>
        <w:lastRenderedPageBreak/>
        <w:t>Filters are fundamental components in signal processing used to modify the frequency content of signals. Outline the differences between IIR and FIR filters, considering their respective characteristics and implementations.</w:t>
      </w:r>
      <w:r>
        <w:rPr>
          <w:rFonts w:ascii="Arial" w:hAnsi="Arial" w:cs="Arial"/>
        </w:rPr>
        <w:t xml:space="preserve"> </w:t>
      </w:r>
      <w:r w:rsidR="00291478">
        <w:rPr>
          <w:rFonts w:ascii="Arial" w:hAnsi="Arial" w:cs="Arial"/>
        </w:rPr>
        <w:tab/>
      </w:r>
      <w:r w:rsidR="00291478">
        <w:rPr>
          <w:rFonts w:ascii="Arial" w:hAnsi="Arial" w:cs="Arial"/>
        </w:rPr>
        <w:tab/>
      </w:r>
      <w:r w:rsidR="00291478">
        <w:rPr>
          <w:rFonts w:ascii="Arial" w:hAnsi="Arial" w:cs="Arial"/>
        </w:rPr>
        <w:tab/>
      </w:r>
      <w:r w:rsidR="00291478">
        <w:rPr>
          <w:rFonts w:ascii="Arial" w:hAnsi="Arial" w:cs="Arial"/>
        </w:rPr>
        <w:tab/>
        <w:t xml:space="preserve">             </w:t>
      </w:r>
      <w:r w:rsidR="00E10475">
        <w:rPr>
          <w:rFonts w:ascii="Arial" w:hAnsi="Arial" w:cs="Arial"/>
        </w:rPr>
        <w:tab/>
      </w:r>
      <w:r w:rsidR="00E10475">
        <w:rPr>
          <w:rFonts w:ascii="Arial" w:hAnsi="Arial" w:cs="Arial"/>
        </w:rPr>
        <w:tab/>
      </w:r>
      <w:r w:rsidR="00FA6B60">
        <w:rPr>
          <w:rFonts w:ascii="Arial" w:hAnsi="Arial" w:cs="Arial"/>
        </w:rPr>
        <w:t xml:space="preserve"> </w:t>
      </w:r>
      <w:r w:rsidR="006113D7">
        <w:rPr>
          <w:rFonts w:ascii="Arial" w:hAnsi="Arial" w:cs="Arial"/>
        </w:rPr>
        <w:t>(CO:</w:t>
      </w:r>
      <w:r>
        <w:rPr>
          <w:rFonts w:ascii="Arial" w:hAnsi="Arial" w:cs="Arial"/>
        </w:rPr>
        <w:t>04</w:t>
      </w:r>
      <w:r w:rsidR="00291478">
        <w:rPr>
          <w:rFonts w:ascii="Arial" w:hAnsi="Arial" w:cs="Arial"/>
        </w:rPr>
        <w:t xml:space="preserve">   </w:t>
      </w:r>
      <w:r w:rsidR="006113D7" w:rsidRPr="00451DD3">
        <w:rPr>
          <w:rFonts w:ascii="Arial" w:hAnsi="Arial" w:cs="Arial"/>
        </w:rPr>
        <w:t>BL:</w:t>
      </w:r>
      <w:r>
        <w:rPr>
          <w:rFonts w:ascii="Arial" w:hAnsi="Arial" w:cs="Arial"/>
        </w:rPr>
        <w:t xml:space="preserve"> Knowledge</w:t>
      </w:r>
      <w:r w:rsidR="006113D7" w:rsidRPr="00451DD3">
        <w:rPr>
          <w:rFonts w:ascii="Arial" w:hAnsi="Arial" w:cs="Arial"/>
        </w:rPr>
        <w:t>)</w:t>
      </w:r>
    </w:p>
    <w:p w14:paraId="1F49450D" w14:textId="77777777" w:rsidR="006113D7" w:rsidRPr="006113D7" w:rsidRDefault="006113D7" w:rsidP="00291478">
      <w:pPr>
        <w:pStyle w:val="ListParagraph"/>
        <w:spacing w:line="240" w:lineRule="auto"/>
        <w:jc w:val="both"/>
        <w:rPr>
          <w:rFonts w:ascii="Arial" w:hAnsi="Arial" w:cs="Arial"/>
        </w:rPr>
      </w:pPr>
    </w:p>
    <w:p w14:paraId="38152C17" w14:textId="0DB9C823" w:rsidR="006113D7" w:rsidRPr="006113D7" w:rsidRDefault="00031579" w:rsidP="00291478">
      <w:pPr>
        <w:pStyle w:val="ListParagraph"/>
        <w:numPr>
          <w:ilvl w:val="0"/>
          <w:numId w:val="38"/>
        </w:numPr>
        <w:spacing w:line="240" w:lineRule="auto"/>
        <w:jc w:val="both"/>
        <w:rPr>
          <w:rFonts w:ascii="Arial" w:hAnsi="Arial" w:cs="Arial"/>
        </w:rPr>
      </w:pPr>
      <w:r>
        <w:rPr>
          <w:rFonts w:ascii="Roboto" w:hAnsi="Roboto"/>
          <w:color w:val="212529"/>
          <w:shd w:val="clear" w:color="auto" w:fill="FFFFFF"/>
        </w:rPr>
        <w:t>Most of the time, the final goal of using a filter is to achieve a kind of frequency selectivity on the spectrum of the input signal. Explain the procedure for designing a Finite Impulse Response (FIR) filter, incorporating relevant mathematical expressions/Formulae.</w:t>
      </w:r>
      <w:r>
        <w:rPr>
          <w:rFonts w:ascii="Arial" w:hAnsi="Arial" w:cs="Arial"/>
        </w:rPr>
        <w:t xml:space="preserve"> </w:t>
      </w:r>
      <w:r w:rsidR="00291478">
        <w:rPr>
          <w:rFonts w:ascii="Arial" w:hAnsi="Arial" w:cs="Arial"/>
        </w:rPr>
        <w:tab/>
      </w:r>
      <w:r w:rsidR="00291478">
        <w:rPr>
          <w:rFonts w:ascii="Arial" w:hAnsi="Arial" w:cs="Arial"/>
        </w:rPr>
        <w:tab/>
        <w:t xml:space="preserve">  </w:t>
      </w:r>
      <w:r w:rsidR="00E10475">
        <w:rPr>
          <w:rFonts w:ascii="Arial" w:hAnsi="Arial" w:cs="Arial"/>
        </w:rPr>
        <w:tab/>
      </w:r>
      <w:r w:rsidR="00E10475">
        <w:rPr>
          <w:rFonts w:ascii="Arial" w:hAnsi="Arial" w:cs="Arial"/>
        </w:rPr>
        <w:tab/>
      </w:r>
      <w:r w:rsidR="006113D7">
        <w:rPr>
          <w:rFonts w:ascii="Arial" w:hAnsi="Arial" w:cs="Arial"/>
        </w:rPr>
        <w:t>(CO:</w:t>
      </w:r>
      <w:r>
        <w:rPr>
          <w:rFonts w:ascii="Arial" w:hAnsi="Arial" w:cs="Arial"/>
        </w:rPr>
        <w:t>04</w:t>
      </w:r>
      <w:r w:rsidR="006113D7" w:rsidRPr="00451DD3">
        <w:rPr>
          <w:rFonts w:ascii="Arial" w:hAnsi="Arial" w:cs="Arial"/>
        </w:rPr>
        <w:t xml:space="preserve"> </w:t>
      </w:r>
      <w:r w:rsidR="00291478">
        <w:rPr>
          <w:rFonts w:ascii="Arial" w:hAnsi="Arial" w:cs="Arial"/>
        </w:rPr>
        <w:t xml:space="preserve">  </w:t>
      </w:r>
      <w:r w:rsidR="006113D7" w:rsidRPr="00451DD3">
        <w:rPr>
          <w:rFonts w:ascii="Arial" w:hAnsi="Arial" w:cs="Arial"/>
        </w:rPr>
        <w:t>BL:</w:t>
      </w:r>
      <w:r>
        <w:rPr>
          <w:rFonts w:ascii="Arial" w:hAnsi="Arial" w:cs="Arial"/>
        </w:rPr>
        <w:t xml:space="preserve"> Knowledge</w:t>
      </w:r>
      <w:r w:rsidR="006113D7" w:rsidRPr="00451DD3">
        <w:rPr>
          <w:rFonts w:ascii="Arial" w:hAnsi="Arial" w:cs="Arial"/>
        </w:rPr>
        <w:t>)</w:t>
      </w:r>
    </w:p>
    <w:p w14:paraId="5D148237" w14:textId="77777777" w:rsidR="006113D7" w:rsidRDefault="006113D7" w:rsidP="009B2616">
      <w:pPr>
        <w:pStyle w:val="ListParagraph"/>
        <w:jc w:val="center"/>
        <w:rPr>
          <w:rFonts w:ascii="Arial" w:hAnsi="Arial" w:cs="Arial"/>
          <w:b/>
          <w:sz w:val="24"/>
          <w:szCs w:val="24"/>
          <w:u w:val="single"/>
        </w:rPr>
      </w:pP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47FB98F8" w14:textId="66E0C949" w:rsidR="00F75AD1" w:rsidRDefault="00F75AD1" w:rsidP="00FA6B60">
      <w:pPr>
        <w:pStyle w:val="ListParagraph"/>
        <w:numPr>
          <w:ilvl w:val="0"/>
          <w:numId w:val="40"/>
        </w:numPr>
        <w:spacing w:line="240" w:lineRule="auto"/>
        <w:jc w:val="both"/>
        <w:rPr>
          <w:rFonts w:ascii="Arial" w:hAnsi="Arial" w:cs="Arial"/>
        </w:rPr>
      </w:pPr>
      <w:r>
        <w:rPr>
          <w:rFonts w:ascii="Arial" w:hAnsi="Arial" w:cs="Arial"/>
        </w:rPr>
        <w:t xml:space="preserve">Using linear convolution find y(n)=x(n) * h(n) for the sequences x(n)=(1,2,-1,2,3,-2,-3,-1,1,1,2,-1) and h(n)=(1,2). Compare the result by solving the problem using (a) overlap-save method and (b) overlap-add method. </w:t>
      </w:r>
      <w:r w:rsidR="00E10475">
        <w:rPr>
          <w:rFonts w:ascii="Arial" w:hAnsi="Arial" w:cs="Arial"/>
        </w:rPr>
        <w:tab/>
      </w:r>
      <w:r w:rsidR="00E10475">
        <w:rPr>
          <w:rFonts w:ascii="Arial" w:hAnsi="Arial" w:cs="Arial"/>
        </w:rPr>
        <w:tab/>
      </w:r>
      <w:r w:rsidR="00E10475">
        <w:rPr>
          <w:rFonts w:ascii="Arial" w:hAnsi="Arial" w:cs="Arial"/>
        </w:rPr>
        <w:tab/>
      </w:r>
      <w:r w:rsidR="00E10475">
        <w:rPr>
          <w:rFonts w:ascii="Arial" w:hAnsi="Arial" w:cs="Arial"/>
        </w:rPr>
        <w:tab/>
      </w:r>
      <w:r w:rsidR="00E10475">
        <w:rPr>
          <w:rFonts w:ascii="Arial" w:hAnsi="Arial" w:cs="Arial"/>
        </w:rPr>
        <w:tab/>
      </w:r>
      <w:r w:rsidR="00E10475">
        <w:rPr>
          <w:rFonts w:ascii="Arial" w:hAnsi="Arial" w:cs="Arial"/>
        </w:rPr>
        <w:tab/>
      </w:r>
      <w:r w:rsidR="00E10475">
        <w:rPr>
          <w:rFonts w:ascii="Arial" w:hAnsi="Arial" w:cs="Arial"/>
        </w:rPr>
        <w:tab/>
      </w:r>
      <w:r w:rsidR="00FA6B60">
        <w:rPr>
          <w:rFonts w:ascii="Arial" w:hAnsi="Arial" w:cs="Arial"/>
        </w:rPr>
        <w:t xml:space="preserve"> </w:t>
      </w:r>
      <w:r>
        <w:rPr>
          <w:rFonts w:ascii="Arial" w:hAnsi="Arial" w:cs="Arial"/>
        </w:rPr>
        <w:t>(CO:01</w:t>
      </w:r>
      <w:r w:rsidRPr="00451DD3">
        <w:rPr>
          <w:rFonts w:ascii="Arial" w:hAnsi="Arial" w:cs="Arial"/>
        </w:rPr>
        <w:t xml:space="preserve"> </w:t>
      </w:r>
      <w:r w:rsidR="00FA6B60">
        <w:rPr>
          <w:rFonts w:ascii="Arial" w:hAnsi="Arial" w:cs="Arial"/>
        </w:rPr>
        <w:t xml:space="preserve">  </w:t>
      </w:r>
      <w:r w:rsidRPr="00451DD3">
        <w:rPr>
          <w:rFonts w:ascii="Arial" w:hAnsi="Arial" w:cs="Arial"/>
        </w:rPr>
        <w:t>BL:</w:t>
      </w:r>
      <w:r>
        <w:rPr>
          <w:rFonts w:ascii="Arial" w:hAnsi="Arial" w:cs="Arial"/>
        </w:rPr>
        <w:t xml:space="preserve"> Application</w:t>
      </w:r>
      <w:r w:rsidRPr="00451DD3">
        <w:rPr>
          <w:rFonts w:ascii="Arial" w:hAnsi="Arial" w:cs="Arial"/>
        </w:rPr>
        <w:t>)</w:t>
      </w:r>
    </w:p>
    <w:p w14:paraId="1A283B1C" w14:textId="77777777" w:rsidR="00F75AD1" w:rsidRPr="00451DD3" w:rsidRDefault="00F75AD1" w:rsidP="00FA6B60">
      <w:pPr>
        <w:pStyle w:val="ListParagraph"/>
        <w:jc w:val="both"/>
        <w:rPr>
          <w:rFonts w:ascii="Arial" w:hAnsi="Arial" w:cs="Arial"/>
        </w:rPr>
      </w:pPr>
    </w:p>
    <w:p w14:paraId="242765C6" w14:textId="47FEAAB4" w:rsidR="00E653E8" w:rsidRPr="00E653E8" w:rsidRDefault="00DD358E" w:rsidP="00FA6B60">
      <w:pPr>
        <w:pStyle w:val="ListParagraph"/>
        <w:numPr>
          <w:ilvl w:val="0"/>
          <w:numId w:val="40"/>
        </w:numPr>
        <w:spacing w:line="240" w:lineRule="auto"/>
        <w:jc w:val="both"/>
        <w:rPr>
          <w:rFonts w:ascii="Arial" w:hAnsi="Arial" w:cs="Arial"/>
        </w:rPr>
      </w:pPr>
      <w:r>
        <w:rPr>
          <w:rFonts w:ascii="Roboto" w:hAnsi="Roboto"/>
          <w:color w:val="212529"/>
          <w:shd w:val="clear" w:color="auto" w:fill="FFFFFF"/>
        </w:rPr>
        <w:t>A) In the context of designing a filter for an audio processing system, the task is to determine the appropriate order of the filter using Chebyshev approximation based on given specifications. With defined parameters such as passband ripple </w:t>
      </w:r>
      <m:oMath>
        <m:sSub>
          <m:sSubPr>
            <m:ctrlPr>
              <w:rPr>
                <w:rFonts w:ascii="Cambria Math" w:hAnsi="Cambria Math"/>
                <w:i/>
                <w:color w:val="212529"/>
                <w:sz w:val="32"/>
                <w:szCs w:val="32"/>
                <w:shd w:val="clear" w:color="auto" w:fill="FFFFFF"/>
              </w:rPr>
            </m:ctrlPr>
          </m:sSubPr>
          <m:e>
            <m:r>
              <w:rPr>
                <w:rFonts w:ascii="Cambria Math" w:hAnsi="Cambria Math"/>
                <w:color w:val="212529"/>
                <w:sz w:val="32"/>
                <w:szCs w:val="32"/>
                <w:shd w:val="clear" w:color="auto" w:fill="FFFFFF"/>
              </w:rPr>
              <m:t>α</m:t>
            </m:r>
          </m:e>
          <m:sub>
            <m:r>
              <w:rPr>
                <w:rFonts w:ascii="Cambria Math" w:hAnsi="Cambria Math"/>
                <w:color w:val="212529"/>
                <w:sz w:val="32"/>
                <w:szCs w:val="32"/>
                <w:shd w:val="clear" w:color="auto" w:fill="FFFFFF"/>
              </w:rPr>
              <m:t>p</m:t>
            </m:r>
          </m:sub>
        </m:sSub>
      </m:oMath>
      <w:r>
        <w:rPr>
          <w:rFonts w:ascii="Roboto" w:hAnsi="Roboto"/>
          <w:color w:val="212529"/>
          <w:shd w:val="clear" w:color="auto" w:fill="FFFFFF"/>
        </w:rPr>
        <w:t>=3dB at a frequency of 1kHz and stopband ripple </w:t>
      </w:r>
      <m:oMath>
        <m:sSub>
          <m:sSubPr>
            <m:ctrlPr>
              <w:rPr>
                <w:rFonts w:ascii="Cambria Math" w:hAnsi="Cambria Math"/>
                <w:i/>
                <w:color w:val="212529"/>
                <w:sz w:val="32"/>
                <w:szCs w:val="32"/>
                <w:shd w:val="clear" w:color="auto" w:fill="FFFFFF"/>
              </w:rPr>
            </m:ctrlPr>
          </m:sSubPr>
          <m:e>
            <m:r>
              <w:rPr>
                <w:rFonts w:ascii="Cambria Math" w:hAnsi="Cambria Math"/>
                <w:color w:val="212529"/>
                <w:sz w:val="32"/>
                <w:szCs w:val="32"/>
                <w:shd w:val="clear" w:color="auto" w:fill="FFFFFF"/>
              </w:rPr>
              <m:t>α</m:t>
            </m:r>
          </m:e>
          <m:sub>
            <m:r>
              <w:rPr>
                <w:rFonts w:ascii="Cambria Math" w:hAnsi="Cambria Math"/>
                <w:color w:val="212529"/>
                <w:sz w:val="32"/>
                <w:szCs w:val="32"/>
                <w:shd w:val="clear" w:color="auto" w:fill="FFFFFF"/>
              </w:rPr>
              <m:t>s</m:t>
            </m:r>
          </m:sub>
        </m:sSub>
      </m:oMath>
      <w:r>
        <w:rPr>
          <w:rFonts w:ascii="Roboto" w:hAnsi="Roboto"/>
          <w:color w:val="212529"/>
          <w:shd w:val="clear" w:color="auto" w:fill="FFFFFF"/>
        </w:rPr>
        <w:t>=16dB at a frequency of 2kHz. The objective is to calculate the order of the filter, ensuring optimal filtering performance for the audio application. Additionally, once the order is determined, derive the transfer function H(s) of the filter to facilitate further design and implementation.</w:t>
      </w:r>
      <w:r>
        <w:rPr>
          <w:rFonts w:ascii="Roboto" w:hAnsi="Roboto"/>
          <w:color w:val="212529"/>
        </w:rPr>
        <w:br/>
      </w:r>
      <w:r>
        <w:rPr>
          <w:rFonts w:ascii="Roboto" w:hAnsi="Roboto"/>
          <w:color w:val="212529"/>
          <w:shd w:val="clear" w:color="auto" w:fill="FFFFFF"/>
        </w:rPr>
        <w:t xml:space="preserve">B) Describe the hardware implementation of the given system </w:t>
      </w:r>
    </w:p>
    <w:p w14:paraId="17C0EFF4" w14:textId="77777777" w:rsidR="00E653E8" w:rsidRDefault="00DD358E" w:rsidP="00E653E8">
      <w:pPr>
        <w:pStyle w:val="ListParagraph"/>
        <w:spacing w:line="240" w:lineRule="auto"/>
        <w:jc w:val="both"/>
        <w:rPr>
          <w:rFonts w:ascii="Arial" w:hAnsi="Arial" w:cs="Arial"/>
        </w:rPr>
      </w:pPr>
      <w:r>
        <w:rPr>
          <w:rFonts w:ascii="Roboto" w:hAnsi="Roboto"/>
          <w:color w:val="212529"/>
          <w:shd w:val="clear" w:color="auto" w:fill="FFFFFF"/>
        </w:rPr>
        <w:t>H(z)=</w:t>
      </w:r>
      <w:r>
        <w:rPr>
          <w:noProof/>
          <w:lang w:val="en-IN" w:eastAsia="en-IN"/>
        </w:rPr>
        <w:drawing>
          <wp:inline distT="0" distB="0" distL="0" distR="0" wp14:anchorId="07AB9F10" wp14:editId="46BDD6A3">
            <wp:extent cx="1836420" cy="350520"/>
            <wp:effectExtent l="0" t="0" r="0" b="0"/>
            <wp:docPr id="903320966" name="Picture 2" descr="\frac{1}{8}+\frac{1}{5}z^{-1}+\frac{1}{5}z^{-2}+\frac{1}{8}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c{1}{8}+\frac{1}{5}z^{-1}+\frac{1}{5}z^{-2}+\frac{1}{8}z^{-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420" cy="350520"/>
                    </a:xfrm>
                    <a:prstGeom prst="rect">
                      <a:avLst/>
                    </a:prstGeom>
                    <a:noFill/>
                    <a:ln>
                      <a:noFill/>
                    </a:ln>
                  </pic:spPr>
                </pic:pic>
              </a:graphicData>
            </a:graphic>
          </wp:inline>
        </w:drawing>
      </w:r>
      <w:r>
        <w:rPr>
          <w:rFonts w:ascii="Roboto" w:hAnsi="Roboto"/>
          <w:color w:val="212529"/>
          <w:shd w:val="clear" w:color="auto" w:fill="FFFFFF"/>
        </w:rPr>
        <w:t> with minimum number of multipliers.</w:t>
      </w:r>
      <w:r>
        <w:rPr>
          <w:rFonts w:ascii="Arial" w:hAnsi="Arial" w:cs="Arial"/>
        </w:rPr>
        <w:t xml:space="preserve"> </w:t>
      </w:r>
      <w:r w:rsidR="00FA6B60">
        <w:rPr>
          <w:rFonts w:ascii="Arial" w:hAnsi="Arial" w:cs="Arial"/>
        </w:rPr>
        <w:t xml:space="preserve">       </w:t>
      </w:r>
    </w:p>
    <w:p w14:paraId="5D36ECC3" w14:textId="167814C1" w:rsidR="009B2616" w:rsidRDefault="009B2616" w:rsidP="00E653E8">
      <w:pPr>
        <w:pStyle w:val="ListParagraph"/>
        <w:spacing w:line="240" w:lineRule="auto"/>
        <w:ind w:left="7200"/>
        <w:jc w:val="both"/>
        <w:rPr>
          <w:rFonts w:ascii="Arial" w:hAnsi="Arial" w:cs="Arial"/>
        </w:rPr>
      </w:pPr>
      <w:r>
        <w:rPr>
          <w:rFonts w:ascii="Arial" w:hAnsi="Arial" w:cs="Arial"/>
        </w:rPr>
        <w:t>(CO:</w:t>
      </w:r>
      <w:r w:rsidR="00DD358E">
        <w:rPr>
          <w:rFonts w:ascii="Arial" w:hAnsi="Arial" w:cs="Arial"/>
        </w:rPr>
        <w:t xml:space="preserve"> 03</w:t>
      </w:r>
      <w:r w:rsidR="00FA6B60">
        <w:rPr>
          <w:rFonts w:ascii="Arial" w:hAnsi="Arial" w:cs="Arial"/>
        </w:rPr>
        <w:t xml:space="preserve">   </w:t>
      </w:r>
      <w:r w:rsidRPr="00451DD3">
        <w:rPr>
          <w:rFonts w:ascii="Arial" w:hAnsi="Arial" w:cs="Arial"/>
        </w:rPr>
        <w:t>BL:</w:t>
      </w:r>
      <w:r w:rsidR="00DD358E">
        <w:rPr>
          <w:rFonts w:ascii="Arial" w:hAnsi="Arial" w:cs="Arial"/>
        </w:rPr>
        <w:t xml:space="preserve"> </w:t>
      </w:r>
      <w:r w:rsidR="00DD358E">
        <w:rPr>
          <w:rFonts w:ascii="Roboto" w:hAnsi="Roboto"/>
          <w:color w:val="212529"/>
          <w:shd w:val="clear" w:color="auto" w:fill="FFFFFF"/>
        </w:rPr>
        <w:t>Comprehension</w:t>
      </w:r>
      <w:r w:rsidRPr="00451DD3">
        <w:rPr>
          <w:rFonts w:ascii="Arial" w:hAnsi="Arial" w:cs="Arial"/>
        </w:rPr>
        <w:t>)</w:t>
      </w:r>
    </w:p>
    <w:p w14:paraId="1F25CCA8" w14:textId="77777777" w:rsidR="009B2616" w:rsidRDefault="009B2616" w:rsidP="00FA6B60">
      <w:pPr>
        <w:pStyle w:val="ListParagraph"/>
        <w:spacing w:line="240" w:lineRule="auto"/>
        <w:jc w:val="both"/>
        <w:rPr>
          <w:rFonts w:ascii="Arial" w:hAnsi="Arial" w:cs="Arial"/>
        </w:rPr>
      </w:pPr>
    </w:p>
    <w:p w14:paraId="08291E61" w14:textId="05FFE25F" w:rsidR="009B2616" w:rsidRDefault="004E67D9" w:rsidP="00FA6B60">
      <w:pPr>
        <w:pStyle w:val="ListParagraph"/>
        <w:numPr>
          <w:ilvl w:val="0"/>
          <w:numId w:val="40"/>
        </w:numPr>
        <w:spacing w:line="240" w:lineRule="auto"/>
        <w:jc w:val="both"/>
        <w:rPr>
          <w:rFonts w:ascii="Arial" w:hAnsi="Arial" w:cs="Arial"/>
        </w:rPr>
      </w:pPr>
      <w:r>
        <w:rPr>
          <w:rFonts w:ascii="Roboto" w:hAnsi="Roboto"/>
          <w:color w:val="212529"/>
          <w:shd w:val="clear" w:color="auto" w:fill="FFFFFF"/>
        </w:rPr>
        <w:t>High pass filters are commonly used in various signal processing applications to remove or reduce low-frequency components from a signal while preserving the higher-frequency components. A high pass filter is to be designed with the following desired frequency response.</w:t>
      </w:r>
      <w:r>
        <w:rPr>
          <w:rFonts w:ascii="Roboto" w:hAnsi="Roboto"/>
          <w:color w:val="212529"/>
        </w:rPr>
        <w:br/>
      </w:r>
      <w:r>
        <w:rPr>
          <w:noProof/>
          <w:lang w:val="en-IN" w:eastAsia="en-IN"/>
        </w:rPr>
        <w:drawing>
          <wp:inline distT="0" distB="0" distL="0" distR="0" wp14:anchorId="66E31F7A" wp14:editId="45DF3F48">
            <wp:extent cx="2392680" cy="419100"/>
            <wp:effectExtent l="0" t="0" r="7620" b="0"/>
            <wp:docPr id="1718130357" name="Picture 6" descr="H_{d}(\omega )=\begin{Bmatrix} 0, &amp;\frac{-\pi }{4}&lt; \omega &lt; \frac{\pi }{4} \\ e^{-j2\omega}, &amp; \frac{\pi }{4}&lt; \left | \omega \right | &lt; \pi \end{B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_{d}(\omega )=\begin{Bmatrix} 0, &amp;\frac{-\pi }{4}&lt; \omega &lt; \frac{\pi }{4} \\ e^{-j2\omega}, &amp; \frac{\pi }{4}&lt; \left | \omega \right | &lt; \pi \end{Bmatri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2680" cy="419100"/>
                    </a:xfrm>
                    <a:prstGeom prst="rect">
                      <a:avLst/>
                    </a:prstGeom>
                    <a:noFill/>
                    <a:ln>
                      <a:noFill/>
                    </a:ln>
                  </pic:spPr>
                </pic:pic>
              </a:graphicData>
            </a:graphic>
          </wp:inline>
        </w:drawing>
      </w:r>
      <w:r>
        <w:rPr>
          <w:rFonts w:ascii="Roboto" w:hAnsi="Roboto"/>
          <w:color w:val="212529"/>
        </w:rPr>
        <w:br/>
      </w:r>
      <w:r>
        <w:rPr>
          <w:rFonts w:ascii="Roboto" w:hAnsi="Roboto"/>
          <w:color w:val="212529"/>
          <w:shd w:val="clear" w:color="auto" w:fill="FFFFFF"/>
        </w:rPr>
        <w:t>Find the the frequency response of the FIR filter designed using a rectangular window defined below.</w:t>
      </w:r>
      <w:r>
        <w:rPr>
          <w:rFonts w:ascii="Roboto" w:hAnsi="Roboto"/>
          <w:color w:val="212529"/>
        </w:rPr>
        <w:br/>
      </w:r>
      <w:r>
        <w:rPr>
          <w:noProof/>
          <w:lang w:val="en-IN" w:eastAsia="en-IN"/>
        </w:rPr>
        <w:drawing>
          <wp:inline distT="0" distB="0" distL="0" distR="0" wp14:anchorId="323B74D2" wp14:editId="2A37BEA6">
            <wp:extent cx="2011680" cy="419100"/>
            <wp:effectExtent l="0" t="0" r="7620" b="0"/>
            <wp:docPr id="1273303009" name="Picture 5" descr="w_{R}(n)=\begin{Bmatrix} 1, &amp;0\leq n\leq 4 \\ 0, &amp; Otherwise \end{B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_{R}(n)=\begin{Bmatrix} 1, &amp;0\leq n\leq 4 \\ 0, &amp; Otherwise \end{Bmatr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0" cy="419100"/>
                    </a:xfrm>
                    <a:prstGeom prst="rect">
                      <a:avLst/>
                    </a:prstGeom>
                    <a:noFill/>
                    <a:ln>
                      <a:noFill/>
                    </a:ln>
                  </pic:spPr>
                </pic:pic>
              </a:graphicData>
            </a:graphic>
          </wp:inline>
        </w:drawing>
      </w:r>
      <w:r>
        <w:rPr>
          <w:rFonts w:ascii="Arial" w:hAnsi="Arial" w:cs="Arial"/>
        </w:rPr>
        <w:t xml:space="preserve"> </w:t>
      </w:r>
      <w:r w:rsidR="00E10475">
        <w:rPr>
          <w:rFonts w:ascii="Arial" w:hAnsi="Arial" w:cs="Arial"/>
        </w:rPr>
        <w:tab/>
      </w:r>
      <w:r w:rsidR="00E10475">
        <w:rPr>
          <w:rFonts w:ascii="Arial" w:hAnsi="Arial" w:cs="Arial"/>
        </w:rPr>
        <w:tab/>
      </w:r>
      <w:r w:rsidR="00E10475">
        <w:rPr>
          <w:rFonts w:ascii="Arial" w:hAnsi="Arial" w:cs="Arial"/>
        </w:rPr>
        <w:tab/>
      </w:r>
      <w:r w:rsidR="00E10475">
        <w:rPr>
          <w:rFonts w:ascii="Arial" w:hAnsi="Arial" w:cs="Arial"/>
        </w:rPr>
        <w:tab/>
      </w:r>
      <w:r w:rsidR="00E10475">
        <w:rPr>
          <w:rFonts w:ascii="Arial" w:hAnsi="Arial" w:cs="Arial"/>
        </w:rPr>
        <w:tab/>
      </w:r>
      <w:r w:rsidR="009B2616">
        <w:rPr>
          <w:rFonts w:ascii="Arial" w:hAnsi="Arial" w:cs="Arial"/>
        </w:rPr>
        <w:t>(CO:</w:t>
      </w:r>
      <w:r>
        <w:rPr>
          <w:rFonts w:ascii="Arial" w:hAnsi="Arial" w:cs="Arial"/>
        </w:rPr>
        <w:t xml:space="preserve"> 04</w:t>
      </w:r>
      <w:r w:rsidR="00FA6B60">
        <w:rPr>
          <w:rFonts w:ascii="Arial" w:hAnsi="Arial" w:cs="Arial"/>
        </w:rPr>
        <w:t xml:space="preserve">    </w:t>
      </w:r>
      <w:r w:rsidR="009B2616" w:rsidRPr="00451DD3">
        <w:rPr>
          <w:rFonts w:ascii="Arial" w:hAnsi="Arial" w:cs="Arial"/>
        </w:rPr>
        <w:t>BL:</w:t>
      </w:r>
      <w:r>
        <w:rPr>
          <w:rFonts w:ascii="Arial" w:hAnsi="Arial" w:cs="Arial"/>
        </w:rPr>
        <w:t xml:space="preserve"> Application</w:t>
      </w:r>
      <w:r w:rsidR="009B2616" w:rsidRPr="00451DD3">
        <w:rPr>
          <w:rFonts w:ascii="Arial" w:hAnsi="Arial" w:cs="Arial"/>
        </w:rPr>
        <w:t>)</w:t>
      </w:r>
    </w:p>
    <w:p w14:paraId="3C01D751" w14:textId="77777777" w:rsidR="006113D7" w:rsidRPr="006113D7" w:rsidRDefault="006113D7" w:rsidP="00FA6B60">
      <w:pPr>
        <w:pStyle w:val="ListParagraph"/>
        <w:spacing w:line="240" w:lineRule="auto"/>
        <w:jc w:val="both"/>
        <w:rPr>
          <w:rFonts w:ascii="Arial" w:hAnsi="Arial" w:cs="Arial"/>
        </w:rPr>
      </w:pPr>
    </w:p>
    <w:sectPr w:rsidR="006113D7" w:rsidRPr="006113D7" w:rsidSect="007F3D46">
      <w:footerReference w:type="default" r:id="rId16"/>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5FFAB" w14:textId="77777777" w:rsidR="00D95B3A" w:rsidRDefault="00D95B3A" w:rsidP="00BF4113">
      <w:pPr>
        <w:pStyle w:val="ListParagraph"/>
        <w:spacing w:after="0" w:line="240" w:lineRule="auto"/>
      </w:pPr>
      <w:r>
        <w:separator/>
      </w:r>
    </w:p>
  </w:endnote>
  <w:endnote w:type="continuationSeparator" w:id="0">
    <w:p w14:paraId="358DAF6B" w14:textId="77777777" w:rsidR="00D95B3A" w:rsidRDefault="00D95B3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180967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458E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458E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A8D1" w14:textId="77777777" w:rsidR="00D95B3A" w:rsidRDefault="00D95B3A" w:rsidP="00BF4113">
      <w:pPr>
        <w:pStyle w:val="ListParagraph"/>
        <w:spacing w:after="0" w:line="240" w:lineRule="auto"/>
      </w:pPr>
      <w:r>
        <w:separator/>
      </w:r>
    </w:p>
  </w:footnote>
  <w:footnote w:type="continuationSeparator" w:id="0">
    <w:p w14:paraId="6E445E9D" w14:textId="77777777" w:rsidR="00D95B3A" w:rsidRDefault="00D95B3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EF43FC"/>
    <w:multiLevelType w:val="hybridMultilevel"/>
    <w:tmpl w:val="588C89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4"/>
  </w:num>
  <w:num w:numId="6">
    <w:abstractNumId w:val="15"/>
  </w:num>
  <w:num w:numId="7">
    <w:abstractNumId w:val="1"/>
  </w:num>
  <w:num w:numId="8">
    <w:abstractNumId w:val="14"/>
  </w:num>
  <w:num w:numId="9">
    <w:abstractNumId w:val="7"/>
  </w:num>
  <w:num w:numId="10">
    <w:abstractNumId w:val="39"/>
  </w:num>
  <w:num w:numId="11">
    <w:abstractNumId w:val="24"/>
  </w:num>
  <w:num w:numId="12">
    <w:abstractNumId w:val="28"/>
  </w:num>
  <w:num w:numId="13">
    <w:abstractNumId w:val="33"/>
  </w:num>
  <w:num w:numId="14">
    <w:abstractNumId w:val="34"/>
  </w:num>
  <w:num w:numId="15">
    <w:abstractNumId w:val="12"/>
  </w:num>
  <w:num w:numId="16">
    <w:abstractNumId w:val="16"/>
  </w:num>
  <w:num w:numId="17">
    <w:abstractNumId w:val="6"/>
  </w:num>
  <w:num w:numId="18">
    <w:abstractNumId w:val="8"/>
  </w:num>
  <w:num w:numId="19">
    <w:abstractNumId w:val="38"/>
  </w:num>
  <w:num w:numId="20">
    <w:abstractNumId w:val="18"/>
  </w:num>
  <w:num w:numId="21">
    <w:abstractNumId w:val="29"/>
  </w:num>
  <w:num w:numId="22">
    <w:abstractNumId w:val="23"/>
  </w:num>
  <w:num w:numId="23">
    <w:abstractNumId w:val="19"/>
  </w:num>
  <w:num w:numId="24">
    <w:abstractNumId w:val="11"/>
  </w:num>
  <w:num w:numId="25">
    <w:abstractNumId w:val="25"/>
  </w:num>
  <w:num w:numId="26">
    <w:abstractNumId w:val="31"/>
  </w:num>
  <w:num w:numId="27">
    <w:abstractNumId w:val="27"/>
  </w:num>
  <w:num w:numId="28">
    <w:abstractNumId w:val="9"/>
  </w:num>
  <w:num w:numId="29">
    <w:abstractNumId w:val="22"/>
  </w:num>
  <w:num w:numId="30">
    <w:abstractNumId w:val="30"/>
  </w:num>
  <w:num w:numId="31">
    <w:abstractNumId w:val="13"/>
  </w:num>
  <w:num w:numId="32">
    <w:abstractNumId w:val="5"/>
  </w:num>
  <w:num w:numId="33">
    <w:abstractNumId w:val="37"/>
  </w:num>
  <w:num w:numId="34">
    <w:abstractNumId w:val="36"/>
  </w:num>
  <w:num w:numId="35">
    <w:abstractNumId w:val="35"/>
  </w:num>
  <w:num w:numId="36">
    <w:abstractNumId w:val="32"/>
  </w:num>
  <w:num w:numId="37">
    <w:abstractNumId w:val="10"/>
  </w:num>
  <w:num w:numId="38">
    <w:abstractNumId w:val="0"/>
  </w:num>
  <w:num w:numId="39">
    <w:abstractNumId w:val="3"/>
  </w:num>
  <w:num w:numId="4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1579"/>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1478"/>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2FBE"/>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E67D9"/>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5413"/>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10D1"/>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0611"/>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4F97"/>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07E8"/>
    <w:rsid w:val="009F22C9"/>
    <w:rsid w:val="009F3A1A"/>
    <w:rsid w:val="009F4F22"/>
    <w:rsid w:val="009F5697"/>
    <w:rsid w:val="009F6967"/>
    <w:rsid w:val="00A015D8"/>
    <w:rsid w:val="00A026B9"/>
    <w:rsid w:val="00A0469F"/>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3E0E"/>
    <w:rsid w:val="00C15AF7"/>
    <w:rsid w:val="00C2313B"/>
    <w:rsid w:val="00C2391A"/>
    <w:rsid w:val="00C24DDD"/>
    <w:rsid w:val="00C312A1"/>
    <w:rsid w:val="00C369A0"/>
    <w:rsid w:val="00C373B1"/>
    <w:rsid w:val="00C45326"/>
    <w:rsid w:val="00C458E8"/>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74E7"/>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95B3A"/>
    <w:rsid w:val="00DA1A21"/>
    <w:rsid w:val="00DB06A1"/>
    <w:rsid w:val="00DB0FD6"/>
    <w:rsid w:val="00DB5F1E"/>
    <w:rsid w:val="00DB5F8B"/>
    <w:rsid w:val="00DC0F14"/>
    <w:rsid w:val="00DC36E7"/>
    <w:rsid w:val="00DC5D24"/>
    <w:rsid w:val="00DC76C7"/>
    <w:rsid w:val="00DC7CF3"/>
    <w:rsid w:val="00DC7E48"/>
    <w:rsid w:val="00DD12E0"/>
    <w:rsid w:val="00DD358E"/>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4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3E8"/>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5A01"/>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250BC"/>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5AD1"/>
    <w:rsid w:val="00F804DC"/>
    <w:rsid w:val="00F838D8"/>
    <w:rsid w:val="00F85919"/>
    <w:rsid w:val="00F85DB3"/>
    <w:rsid w:val="00F87A54"/>
    <w:rsid w:val="00F976D1"/>
    <w:rsid w:val="00F979C7"/>
    <w:rsid w:val="00FA0643"/>
    <w:rsid w:val="00FA1E09"/>
    <w:rsid w:val="00FA4A3E"/>
    <w:rsid w:val="00FA6B60"/>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03BDB758-4875-4246-9167-E3ED5A36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gi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8C05C-E924-4AD5-8737-D4012016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2022-04-12T10:02:00Z</cp:lastPrinted>
  <dcterms:created xsi:type="dcterms:W3CDTF">2024-06-29T05:56:00Z</dcterms:created>
  <dcterms:modified xsi:type="dcterms:W3CDTF">2024-07-02T05:04:00Z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