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EBB" w:rsidRDefault="005A2EBB">
      <w:pPr>
        <w:pStyle w:val="BodyText"/>
        <w:rPr>
          <w:rFonts w:ascii="Times New Roman"/>
          <w:sz w:val="20"/>
        </w:rPr>
      </w:pPr>
    </w:p>
    <w:p w:rsidR="005A2EBB" w:rsidRDefault="005A2EBB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5A2EBB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5A2EBB" w:rsidRDefault="005A2EBB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5A2EBB" w:rsidRDefault="00BD689C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5A2EBB" w:rsidRDefault="005A2E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5A2EBB" w:rsidRDefault="005A2E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5A2EBB" w:rsidRDefault="005A2E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5A2EBB" w:rsidRDefault="005A2E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5A2EBB" w:rsidRDefault="005A2E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5A2EBB" w:rsidRDefault="005A2E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5A2EBB" w:rsidRDefault="005A2E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5A2EBB" w:rsidRDefault="005A2E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5A2EBB" w:rsidRDefault="005A2E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5A2EBB" w:rsidRDefault="005A2E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5A2EBB" w:rsidRDefault="005A2EBB">
            <w:pPr>
              <w:pStyle w:val="TableParagraph"/>
              <w:rPr>
                <w:rFonts w:ascii="Times New Roman"/>
              </w:rPr>
            </w:pPr>
          </w:p>
        </w:tc>
      </w:tr>
    </w:tbl>
    <w:p w:rsidR="005A2EBB" w:rsidRDefault="005A2EBB">
      <w:pPr>
        <w:pStyle w:val="BodyText"/>
        <w:rPr>
          <w:rFonts w:ascii="Times New Roman"/>
          <w:sz w:val="20"/>
        </w:rPr>
      </w:pPr>
    </w:p>
    <w:p w:rsidR="005A2EBB" w:rsidRDefault="005A2EBB">
      <w:pPr>
        <w:pStyle w:val="BodyText"/>
        <w:spacing w:before="11"/>
        <w:rPr>
          <w:rFonts w:ascii="Times New Roman"/>
          <w:sz w:val="17"/>
        </w:rPr>
      </w:pPr>
    </w:p>
    <w:p w:rsidR="005A2EBB" w:rsidRDefault="00BD689C">
      <w:pPr>
        <w:pStyle w:val="Title"/>
        <w:spacing w:before="91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1720272</wp:posOffset>
            </wp:positionH>
            <wp:positionV relativeFrom="paragraph">
              <wp:posOffset>29455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19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0C3BF4" w:rsidRDefault="002A7BB0" w:rsidP="000C3BF4">
      <w:pPr>
        <w:pStyle w:val="BodyText"/>
        <w:spacing w:before="10"/>
        <w:ind w:left="8640"/>
        <w:rPr>
          <w:rFonts w:ascii="Arial"/>
          <w:b/>
          <w:sz w:val="30"/>
        </w:rPr>
      </w:pPr>
      <w:r w:rsidRPr="00935ABE">
        <w:rPr>
          <w:rFonts w:ascii="Arial"/>
          <w:b/>
          <w:sz w:val="28"/>
        </w:rPr>
        <w:t>SET</w:t>
      </w:r>
      <w:r w:rsidR="000C3BF4">
        <w:rPr>
          <w:rFonts w:ascii="Arial"/>
          <w:b/>
          <w:sz w:val="30"/>
        </w:rPr>
        <w:t xml:space="preserve"> - B</w:t>
      </w:r>
    </w:p>
    <w:p w:rsidR="005A2EBB" w:rsidRDefault="005A2EBB">
      <w:pPr>
        <w:pStyle w:val="BodyText"/>
        <w:spacing w:before="10"/>
        <w:rPr>
          <w:rFonts w:ascii="Arial"/>
          <w:b/>
          <w:sz w:val="30"/>
        </w:rPr>
      </w:pPr>
    </w:p>
    <w:p w:rsidR="000C3BF4" w:rsidRDefault="000C3BF4" w:rsidP="000C3BF4">
      <w:pPr>
        <w:pStyle w:val="Title"/>
        <w:ind w:right="2820"/>
      </w:pPr>
      <w:r>
        <w:t>SCHOOL</w:t>
      </w:r>
      <w:r>
        <w:rPr>
          <w:spacing w:val="-1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LAW</w:t>
      </w:r>
    </w:p>
    <w:p w:rsidR="000C3BF4" w:rsidRDefault="000C3BF4" w:rsidP="000C3BF4">
      <w:pPr>
        <w:spacing w:before="6"/>
        <w:ind w:right="2820"/>
        <w:jc w:val="right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MAY/JUNE</w:t>
      </w:r>
      <w:r>
        <w:rPr>
          <w:rFonts w:ascii="Arial"/>
          <w:b/>
          <w:spacing w:val="-11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2024</w:t>
      </w:r>
    </w:p>
    <w:p w:rsidR="000C3BF4" w:rsidRDefault="000C3BF4" w:rsidP="000C3BF4">
      <w:pPr>
        <w:pStyle w:val="BodyText"/>
        <w:spacing w:before="3"/>
        <w:rPr>
          <w:rFonts w:ascii="Arial"/>
          <w:b/>
          <w:sz w:val="10"/>
        </w:rPr>
      </w:pPr>
    </w:p>
    <w:p w:rsidR="000C3BF4" w:rsidRDefault="000C3BF4" w:rsidP="000C3BF4">
      <w:pPr>
        <w:rPr>
          <w:rFonts w:ascii="Arial"/>
          <w:sz w:val="10"/>
        </w:rPr>
        <w:sectPr w:rsidR="000C3BF4">
          <w:headerReference w:type="default" r:id="rId8"/>
          <w:footerReference w:type="default" r:id="rId9"/>
          <w:type w:val="continuous"/>
          <w:pgSz w:w="11900" w:h="16840"/>
          <w:pgMar w:top="480" w:right="440" w:bottom="440" w:left="520" w:header="269" w:footer="253" w:gutter="0"/>
          <w:pgNumType w:start="1"/>
          <w:cols w:space="720"/>
        </w:sectPr>
      </w:pPr>
    </w:p>
    <w:p w:rsidR="000C3BF4" w:rsidRDefault="000C3BF4" w:rsidP="000C3BF4">
      <w:pPr>
        <w:spacing w:before="93"/>
        <w:ind w:left="144"/>
        <w:rPr>
          <w:sz w:val="23"/>
        </w:rPr>
      </w:pPr>
      <w:r>
        <w:rPr>
          <w:rFonts w:ascii="Arial"/>
          <w:b/>
          <w:sz w:val="23"/>
        </w:rPr>
        <w:lastRenderedPageBreak/>
        <w:t xml:space="preserve">Semester : </w:t>
      </w:r>
      <w:r>
        <w:rPr>
          <w:sz w:val="23"/>
        </w:rPr>
        <w:t>Semester VI - 2021</w:t>
      </w:r>
    </w:p>
    <w:p w:rsidR="000C3BF4" w:rsidRDefault="000C3BF4" w:rsidP="000C3BF4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Code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LAW4078</w:t>
      </w:r>
    </w:p>
    <w:p w:rsidR="000C3BF4" w:rsidRDefault="000C3BF4" w:rsidP="000C3BF4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Name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Copyright</w:t>
      </w:r>
    </w:p>
    <w:p w:rsidR="000C3BF4" w:rsidRDefault="000C3BF4" w:rsidP="000C3BF4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 xml:space="preserve">Program : </w:t>
      </w:r>
      <w:r>
        <w:rPr>
          <w:sz w:val="23"/>
        </w:rPr>
        <w:t>BA</w:t>
      </w:r>
      <w:r>
        <w:rPr>
          <w:spacing w:val="-13"/>
          <w:sz w:val="23"/>
        </w:rPr>
        <w:t xml:space="preserve"> </w:t>
      </w:r>
      <w:r>
        <w:rPr>
          <w:sz w:val="23"/>
        </w:rPr>
        <w:t>LLB Honors</w:t>
      </w:r>
    </w:p>
    <w:p w:rsidR="000C3BF4" w:rsidRDefault="000C3BF4" w:rsidP="000C3BF4">
      <w:pPr>
        <w:spacing w:before="92"/>
        <w:ind w:left="130"/>
        <w:rPr>
          <w:sz w:val="23"/>
        </w:rPr>
      </w:pPr>
      <w:r>
        <w:br w:type="column"/>
      </w:r>
      <w:r>
        <w:rPr>
          <w:rFonts w:ascii="Arial"/>
          <w:b/>
          <w:sz w:val="23"/>
        </w:rPr>
        <w:lastRenderedPageBreak/>
        <w:t xml:space="preserve">Date : </w:t>
      </w:r>
      <w:r>
        <w:rPr>
          <w:sz w:val="23"/>
        </w:rPr>
        <w:t xml:space="preserve">June 20, </w:t>
      </w:r>
      <w:r>
        <w:rPr>
          <w:spacing w:val="-4"/>
          <w:sz w:val="23"/>
        </w:rPr>
        <w:t>2024</w:t>
      </w:r>
    </w:p>
    <w:p w:rsidR="000C3BF4" w:rsidRDefault="000C3BF4" w:rsidP="000C3BF4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1"/>
          <w:sz w:val="23"/>
        </w:rPr>
        <w:t xml:space="preserve"> </w:t>
      </w:r>
      <w:r w:rsidRPr="00512218">
        <w:rPr>
          <w:rFonts w:ascii="Arial" w:hAnsi="Arial" w:cs="Arial"/>
          <w:color w:val="000000"/>
          <w:shd w:val="clear" w:color="auto" w:fill="FFFFFF"/>
        </w:rPr>
        <w:t>01.00pm to 04.00pm</w:t>
      </w:r>
    </w:p>
    <w:p w:rsidR="000C3BF4" w:rsidRDefault="000C3BF4" w:rsidP="000C3BF4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Max Marks : </w:t>
      </w:r>
      <w:r>
        <w:rPr>
          <w:spacing w:val="-5"/>
          <w:sz w:val="23"/>
        </w:rPr>
        <w:t>100</w:t>
      </w:r>
    </w:p>
    <w:p w:rsidR="000C3BF4" w:rsidRPr="00661FD9" w:rsidRDefault="000C3BF4" w:rsidP="000C3BF4">
      <w:pPr>
        <w:spacing w:before="66"/>
        <w:ind w:left="130"/>
        <w:rPr>
          <w:spacing w:val="-5"/>
          <w:sz w:val="23"/>
        </w:r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2"/>
          <w:sz w:val="23"/>
        </w:rPr>
        <w:t xml:space="preserve"> </w:t>
      </w:r>
      <w:r>
        <w:rPr>
          <w:spacing w:val="-5"/>
          <w:sz w:val="23"/>
        </w:rPr>
        <w:t>50%</w:t>
      </w:r>
    </w:p>
    <w:p w:rsidR="005A2EBB" w:rsidRDefault="005A2EBB">
      <w:pPr>
        <w:rPr>
          <w:sz w:val="23"/>
        </w:rPr>
        <w:sectPr w:rsidR="005A2EBB">
          <w:headerReference w:type="default" r:id="rId10"/>
          <w:footerReference w:type="default" r:id="rId11"/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5086" w:space="2047"/>
            <w:col w:w="3807"/>
          </w:cols>
        </w:sectPr>
      </w:pPr>
    </w:p>
    <w:p w:rsidR="005A2EBB" w:rsidRDefault="005A2EBB">
      <w:pPr>
        <w:pStyle w:val="BodyText"/>
        <w:rPr>
          <w:sz w:val="20"/>
        </w:rPr>
      </w:pPr>
    </w:p>
    <w:p w:rsidR="005A2EBB" w:rsidRDefault="005A2EBB">
      <w:pPr>
        <w:pStyle w:val="BodyText"/>
        <w:spacing w:before="9" w:after="1"/>
        <w:rPr>
          <w:sz w:val="21"/>
        </w:rPr>
      </w:pPr>
    </w:p>
    <w:p w:rsidR="005A2EBB" w:rsidRDefault="00C82147">
      <w:pPr>
        <w:pStyle w:val="BodyText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531pt;height:1pt;mso-position-horizontal-relative:char;mso-position-vertical-relative:line" coordsize="10620,20">
            <v:rect id="_x0000_s1033" style="position:absolute;width:10620;height:10" fillcolor="#999" stroked="f"/>
            <v:shape id="_x0000_s1032" style="position:absolute;left:-1;width:10621;height:20" coordsize="10621,20" path="m10620,r-10,10l,10,,20r10610,l10620,20r,-10l10620,xe" fillcolor="#ededed" stroked="f">
              <v:path arrowok="t"/>
            </v:shape>
            <v:shape id="_x0000_s1031" style="position:absolute;width:10;height:20" coordsize="10,20" path="m,20l,,10,r,10l,20xe" fillcolor="#999" stroked="f">
              <v:path arrowok="t"/>
            </v:shape>
            <w10:wrap type="none"/>
            <w10:anchorlock/>
          </v:group>
        </w:pict>
      </w:r>
    </w:p>
    <w:p w:rsidR="005A2EBB" w:rsidRDefault="00BD689C">
      <w:pPr>
        <w:pStyle w:val="Heading1"/>
        <w:spacing w:before="74"/>
        <w:ind w:left="214"/>
      </w:pPr>
      <w:r>
        <w:t>Instructions:</w:t>
      </w:r>
    </w:p>
    <w:p w:rsidR="005A2EBB" w:rsidRDefault="00BD689C">
      <w:pPr>
        <w:pStyle w:val="ListParagraph"/>
        <w:numPr>
          <w:ilvl w:val="0"/>
          <w:numId w:val="2"/>
        </w:numPr>
        <w:tabs>
          <w:tab w:val="left" w:pos="484"/>
        </w:tabs>
        <w:spacing w:before="5"/>
        <w:ind w:hanging="270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5A2EBB" w:rsidRDefault="00BD689C">
      <w:pPr>
        <w:pStyle w:val="ListParagraph"/>
        <w:numPr>
          <w:ilvl w:val="0"/>
          <w:numId w:val="2"/>
        </w:numPr>
        <w:tabs>
          <w:tab w:val="left" w:pos="535"/>
        </w:tabs>
        <w:spacing w:before="6"/>
        <w:ind w:left="534" w:hanging="321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5A2EBB" w:rsidRDefault="00BD689C">
      <w:pPr>
        <w:pStyle w:val="ListParagraph"/>
        <w:numPr>
          <w:ilvl w:val="0"/>
          <w:numId w:val="2"/>
        </w:numPr>
        <w:tabs>
          <w:tab w:val="left" w:pos="586"/>
        </w:tabs>
        <w:spacing w:before="6"/>
        <w:ind w:left="585" w:hanging="372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5A2EBB" w:rsidRDefault="00BD689C">
      <w:pPr>
        <w:pStyle w:val="ListParagraph"/>
        <w:numPr>
          <w:ilvl w:val="0"/>
          <w:numId w:val="2"/>
        </w:numPr>
        <w:tabs>
          <w:tab w:val="left" w:pos="599"/>
        </w:tabs>
        <w:spacing w:before="5"/>
        <w:ind w:left="598" w:hanging="385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5A2EBB" w:rsidRDefault="00C82147">
      <w:pPr>
        <w:pStyle w:val="BodyText"/>
        <w:spacing w:before="3"/>
        <w:rPr>
          <w:rFonts w:ascii="Arial"/>
          <w:i/>
          <w:sz w:val="13"/>
        </w:rPr>
      </w:pPr>
      <w:r>
        <w:pict>
          <v:group id="_x0000_s1026" style="position:absolute;margin-left:31.75pt;margin-top:9.6pt;width:531pt;height:1pt;z-index:-15728128;mso-wrap-distance-left:0;mso-wrap-distance-right:0;mso-position-horizontal-relative:page" coordorigin="635,192" coordsize="10620,20">
            <v:rect id="_x0000_s1029" style="position:absolute;left:635;top:191;width:10620;height:10" fillcolor="#999" stroked="f"/>
            <v:shape id="_x0000_s1028" style="position:absolute;left:634;top:191;width:10621;height:20" coordorigin="635,192" coordsize="10621,20" path="m11255,192r-10,10l635,202r,10l11245,212r10,l11255,202r,-10xe" fillcolor="#ededed" stroked="f">
              <v:path arrowok="t"/>
            </v:shape>
            <v:shape id="_x0000_s1027" style="position:absolute;left:635;top:191;width:10;height:20" coordorigin="635,192" coordsize="10,20" path="m635,212r,-20l645,192r,10l635,212xe" fillcolor="#999" stroked="f">
              <v:path arrowok="t"/>
            </v:shape>
            <w10:wrap type="topAndBottom" anchorx="page"/>
          </v:group>
        </w:pict>
      </w:r>
    </w:p>
    <w:p w:rsidR="005A2EBB" w:rsidRDefault="005A2EBB">
      <w:pPr>
        <w:pStyle w:val="BodyText"/>
        <w:rPr>
          <w:rFonts w:ascii="Arial"/>
          <w:i/>
          <w:sz w:val="26"/>
        </w:rPr>
      </w:pPr>
    </w:p>
    <w:p w:rsidR="005A2EBB" w:rsidRDefault="005A2EBB">
      <w:pPr>
        <w:pStyle w:val="BodyText"/>
        <w:spacing w:before="9"/>
        <w:rPr>
          <w:rFonts w:ascii="Arial"/>
          <w:i/>
          <w:sz w:val="24"/>
        </w:rPr>
      </w:pPr>
    </w:p>
    <w:p w:rsidR="005A2EBB" w:rsidRDefault="00BD689C">
      <w:pPr>
        <w:ind w:left="2733" w:right="2820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A</w:t>
      </w:r>
    </w:p>
    <w:p w:rsidR="005A2EBB" w:rsidRDefault="00BD689C">
      <w:pPr>
        <w:tabs>
          <w:tab w:val="left" w:pos="657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FOUR QUESTIONS</w:t>
      </w:r>
      <w:r>
        <w:rPr>
          <w:rFonts w:ascii="Arial"/>
          <w:b/>
        </w:rPr>
        <w:tab/>
        <w:t>4Q X 5M = 20 MARKS</w:t>
      </w:r>
    </w:p>
    <w:p w:rsidR="005A2EBB" w:rsidRDefault="005A2EBB">
      <w:pPr>
        <w:pStyle w:val="BodyText"/>
        <w:spacing w:before="6"/>
        <w:rPr>
          <w:rFonts w:ascii="Arial"/>
          <w:b/>
          <w:sz w:val="34"/>
        </w:rPr>
      </w:pPr>
    </w:p>
    <w:p w:rsidR="005A2EBB" w:rsidRDefault="00BD689C">
      <w:pPr>
        <w:pStyle w:val="ListParagraph"/>
        <w:numPr>
          <w:ilvl w:val="0"/>
          <w:numId w:val="1"/>
        </w:numPr>
        <w:tabs>
          <w:tab w:val="left" w:pos="502"/>
        </w:tabs>
        <w:spacing w:before="0"/>
        <w:ind w:hanging="358"/>
      </w:pPr>
      <w:r>
        <w:t>Write</w:t>
      </w:r>
      <w:r>
        <w:rPr>
          <w:spacing w:val="-1"/>
        </w:rPr>
        <w:t xml:space="preserve"> </w:t>
      </w:r>
      <w:r>
        <w:t>a detailed note</w:t>
      </w:r>
      <w:r>
        <w:rPr>
          <w:spacing w:val="-1"/>
        </w:rPr>
        <w:t xml:space="preserve"> </w:t>
      </w:r>
      <w:r>
        <w:t>on the challenges faced</w:t>
      </w:r>
      <w:r>
        <w:rPr>
          <w:spacing w:val="-1"/>
        </w:rPr>
        <w:t xml:space="preserve"> </w:t>
      </w:r>
      <w:r>
        <w:t>by copyright in light</w:t>
      </w:r>
      <w:r>
        <w:rPr>
          <w:spacing w:val="-1"/>
        </w:rPr>
        <w:t xml:space="preserve"> </w:t>
      </w:r>
      <w:r>
        <w:t>of technological development.</w:t>
      </w:r>
    </w:p>
    <w:p w:rsidR="005A2EBB" w:rsidRDefault="00BD689C">
      <w:pPr>
        <w:pStyle w:val="BodyText"/>
        <w:spacing w:before="37"/>
        <w:ind w:left="8656"/>
      </w:pPr>
      <w:r>
        <w:t>(CO1) [Knowledge]</w:t>
      </w:r>
    </w:p>
    <w:p w:rsidR="005A2EBB" w:rsidRDefault="00BD689C">
      <w:pPr>
        <w:pStyle w:val="ListParagraph"/>
        <w:numPr>
          <w:ilvl w:val="0"/>
          <w:numId w:val="1"/>
        </w:numPr>
        <w:tabs>
          <w:tab w:val="left" w:pos="502"/>
        </w:tabs>
        <w:spacing w:before="98"/>
        <w:ind w:hanging="358"/>
      </w:pPr>
      <w:r>
        <w:t>Explain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detail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concept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moral</w:t>
      </w:r>
      <w:r>
        <w:rPr>
          <w:spacing w:val="-2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copyright</w:t>
      </w:r>
      <w:r>
        <w:rPr>
          <w:spacing w:val="-1"/>
        </w:rPr>
        <w:t xml:space="preserve"> </w:t>
      </w:r>
      <w:r>
        <w:t>law.</w:t>
      </w:r>
    </w:p>
    <w:p w:rsidR="005A2EBB" w:rsidRDefault="00BD689C">
      <w:pPr>
        <w:pStyle w:val="BodyText"/>
        <w:spacing w:before="37"/>
        <w:ind w:left="8656"/>
      </w:pPr>
      <w:r>
        <w:t>(CO1) [Knowledge]</w:t>
      </w:r>
    </w:p>
    <w:p w:rsidR="005A2EBB" w:rsidRDefault="00BD689C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Explain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difference</w:t>
      </w:r>
      <w:r>
        <w:rPr>
          <w:spacing w:val="-1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musical</w:t>
      </w:r>
      <w:r>
        <w:rPr>
          <w:spacing w:val="-1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sound</w:t>
      </w:r>
      <w:r>
        <w:rPr>
          <w:spacing w:val="-1"/>
        </w:rPr>
        <w:t xml:space="preserve"> </w:t>
      </w:r>
      <w:r>
        <w:t>recordings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copyright</w:t>
      </w:r>
      <w:r>
        <w:rPr>
          <w:spacing w:val="-1"/>
        </w:rPr>
        <w:t xml:space="preserve"> </w:t>
      </w:r>
      <w:r>
        <w:t>law.</w:t>
      </w:r>
    </w:p>
    <w:p w:rsidR="005A2EBB" w:rsidRDefault="00BD689C">
      <w:pPr>
        <w:pStyle w:val="BodyText"/>
        <w:spacing w:before="37"/>
        <w:ind w:left="8656"/>
      </w:pPr>
      <w:r>
        <w:t>(CO2) [Knowledge]</w:t>
      </w:r>
    </w:p>
    <w:p w:rsidR="005A2EBB" w:rsidRDefault="00BD689C">
      <w:pPr>
        <w:pStyle w:val="ListParagraph"/>
        <w:numPr>
          <w:ilvl w:val="0"/>
          <w:numId w:val="1"/>
        </w:numPr>
        <w:tabs>
          <w:tab w:val="left" w:pos="502"/>
        </w:tabs>
        <w:spacing w:line="247" w:lineRule="auto"/>
        <w:ind w:right="379"/>
      </w:pPr>
      <w:r>
        <w:t>Explain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concept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authorship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ownership</w:t>
      </w:r>
      <w:r>
        <w:rPr>
          <w:spacing w:val="40"/>
        </w:rPr>
        <w:t xml:space="preserve"> </w:t>
      </w:r>
      <w:r>
        <w:t>under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copyright</w:t>
      </w:r>
      <w:r>
        <w:rPr>
          <w:spacing w:val="40"/>
        </w:rPr>
        <w:t xml:space="preserve"> </w:t>
      </w:r>
      <w:r>
        <w:t>law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help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suitable</w:t>
      </w:r>
      <w:r>
        <w:rPr>
          <w:spacing w:val="-58"/>
        </w:rPr>
        <w:t xml:space="preserve"> </w:t>
      </w:r>
      <w:r>
        <w:t>illustrations.</w:t>
      </w:r>
    </w:p>
    <w:p w:rsidR="005A2EBB" w:rsidRDefault="00BD689C">
      <w:pPr>
        <w:pStyle w:val="BodyText"/>
        <w:spacing w:before="28"/>
        <w:ind w:left="8656"/>
      </w:pPr>
      <w:r>
        <w:t>(CO3) [Knowledge]</w:t>
      </w:r>
    </w:p>
    <w:p w:rsidR="005A2EBB" w:rsidRDefault="00BD689C">
      <w:pPr>
        <w:pStyle w:val="ListParagraph"/>
        <w:numPr>
          <w:ilvl w:val="0"/>
          <w:numId w:val="1"/>
        </w:numPr>
        <w:tabs>
          <w:tab w:val="left" w:pos="502"/>
        </w:tabs>
        <w:spacing w:line="247" w:lineRule="auto"/>
        <w:ind w:right="379"/>
      </w:pPr>
      <w:r>
        <w:t>Critically</w:t>
      </w:r>
      <w:r>
        <w:rPr>
          <w:spacing w:val="21"/>
        </w:rPr>
        <w:t xml:space="preserve"> </w:t>
      </w:r>
      <w:r w:rsidR="00C82147">
        <w:t>analyze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concept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moral</w:t>
      </w:r>
      <w:r>
        <w:rPr>
          <w:spacing w:val="21"/>
        </w:rPr>
        <w:t xml:space="preserve"> </w:t>
      </w:r>
      <w:r>
        <w:t>rights</w:t>
      </w:r>
      <w:r>
        <w:rPr>
          <w:spacing w:val="21"/>
        </w:rPr>
        <w:t xml:space="preserve"> </w:t>
      </w:r>
      <w:r>
        <w:t>available</w:t>
      </w:r>
      <w:r>
        <w:rPr>
          <w:spacing w:val="21"/>
        </w:rPr>
        <w:t xml:space="preserve"> </w:t>
      </w:r>
      <w:r>
        <w:t>solely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author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protected</w:t>
      </w:r>
      <w:r>
        <w:rPr>
          <w:spacing w:val="21"/>
        </w:rPr>
        <w:t xml:space="preserve"> </w:t>
      </w:r>
      <w:r>
        <w:t>work</w:t>
      </w:r>
      <w:r>
        <w:rPr>
          <w:spacing w:val="21"/>
        </w:rPr>
        <w:t xml:space="preserve"> </w:t>
      </w:r>
      <w:r>
        <w:t>under</w:t>
      </w:r>
      <w:r>
        <w:rPr>
          <w:spacing w:val="-59"/>
        </w:rPr>
        <w:t xml:space="preserve"> </w:t>
      </w:r>
      <w:r>
        <w:t>copyright</w:t>
      </w:r>
      <w:r>
        <w:rPr>
          <w:spacing w:val="-1"/>
        </w:rPr>
        <w:t xml:space="preserve"> </w:t>
      </w:r>
      <w:r>
        <w:t>law.</w:t>
      </w:r>
    </w:p>
    <w:p w:rsidR="005A2EBB" w:rsidRDefault="00BD689C">
      <w:pPr>
        <w:pStyle w:val="BodyText"/>
        <w:spacing w:before="29"/>
        <w:ind w:left="8656"/>
      </w:pPr>
      <w:r>
        <w:t>(CO3) [Knowledge]</w:t>
      </w:r>
    </w:p>
    <w:p w:rsidR="005A2EBB" w:rsidRDefault="00BD689C">
      <w:pPr>
        <w:pStyle w:val="ListParagraph"/>
        <w:numPr>
          <w:ilvl w:val="0"/>
          <w:numId w:val="1"/>
        </w:numPr>
        <w:tabs>
          <w:tab w:val="left" w:pos="502"/>
        </w:tabs>
        <w:spacing w:line="247" w:lineRule="auto"/>
        <w:ind w:right="379"/>
      </w:pPr>
      <w:r>
        <w:t>'Copyright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said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be</w:t>
      </w:r>
      <w:bookmarkStart w:id="0" w:name="_GoBack"/>
      <w:bookmarkEnd w:id="0"/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bundle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rights'.</w:t>
      </w:r>
      <w:r>
        <w:rPr>
          <w:spacing w:val="20"/>
        </w:rPr>
        <w:t xml:space="preserve"> </w:t>
      </w:r>
      <w:r>
        <w:t>Elaborate</w:t>
      </w:r>
      <w:r>
        <w:rPr>
          <w:spacing w:val="20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statement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light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different</w:t>
      </w:r>
      <w:r>
        <w:rPr>
          <w:spacing w:val="-59"/>
        </w:rPr>
        <w:t xml:space="preserve"> </w:t>
      </w:r>
      <w:r>
        <w:t>copyrightable works.</w:t>
      </w:r>
    </w:p>
    <w:p w:rsidR="005A2EBB" w:rsidRDefault="00BD689C">
      <w:pPr>
        <w:pStyle w:val="BodyText"/>
        <w:spacing w:before="29"/>
        <w:ind w:right="409"/>
        <w:jc w:val="right"/>
      </w:pPr>
      <w:r>
        <w:t>(CO1) [Knowledge]</w:t>
      </w:r>
    </w:p>
    <w:p w:rsidR="005A2EBB" w:rsidRDefault="005A2EBB">
      <w:pPr>
        <w:pStyle w:val="BodyText"/>
        <w:rPr>
          <w:sz w:val="20"/>
        </w:rPr>
      </w:pPr>
    </w:p>
    <w:p w:rsidR="005A2EBB" w:rsidRDefault="005A2EBB">
      <w:pPr>
        <w:pStyle w:val="BodyText"/>
        <w:spacing w:before="8"/>
        <w:rPr>
          <w:sz w:val="24"/>
        </w:rPr>
      </w:pPr>
    </w:p>
    <w:p w:rsidR="005A2EBB" w:rsidRDefault="00BD689C">
      <w:pPr>
        <w:spacing w:before="93"/>
        <w:ind w:left="2733" w:right="2820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:rsidR="005A2EBB" w:rsidRDefault="00BD689C">
      <w:pPr>
        <w:tabs>
          <w:tab w:val="left" w:pos="657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FOUR QUESTIONS</w:t>
      </w:r>
      <w:r>
        <w:rPr>
          <w:rFonts w:ascii="Arial"/>
          <w:b/>
        </w:rPr>
        <w:tab/>
        <w:t>4Q X 10M = 40 MARKS</w:t>
      </w:r>
    </w:p>
    <w:p w:rsidR="005A2EBB" w:rsidRDefault="005A2EBB">
      <w:pPr>
        <w:pStyle w:val="BodyText"/>
        <w:spacing w:before="5"/>
        <w:rPr>
          <w:rFonts w:ascii="Arial"/>
          <w:b/>
          <w:sz w:val="26"/>
        </w:rPr>
      </w:pPr>
    </w:p>
    <w:p w:rsidR="005A2EBB" w:rsidRDefault="00BD689C">
      <w:pPr>
        <w:pStyle w:val="ListParagraph"/>
        <w:numPr>
          <w:ilvl w:val="0"/>
          <w:numId w:val="1"/>
        </w:numPr>
        <w:tabs>
          <w:tab w:val="left" w:pos="502"/>
        </w:tabs>
        <w:spacing w:before="93"/>
        <w:ind w:hanging="358"/>
      </w:pPr>
      <w:r>
        <w:t>Explain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importance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Berne</w:t>
      </w:r>
      <w:r>
        <w:rPr>
          <w:spacing w:val="-2"/>
        </w:rPr>
        <w:t xml:space="preserve"> </w:t>
      </w:r>
      <w:r>
        <w:t>Convention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protecting</w:t>
      </w:r>
      <w:r>
        <w:rPr>
          <w:spacing w:val="-1"/>
        </w:rPr>
        <w:t xml:space="preserve"> </w:t>
      </w:r>
      <w:r>
        <w:t>copyright</w:t>
      </w:r>
      <w:r>
        <w:rPr>
          <w:spacing w:val="-2"/>
        </w:rPr>
        <w:t xml:space="preserve"> </w:t>
      </w:r>
      <w:r>
        <w:t>globally.</w:t>
      </w:r>
    </w:p>
    <w:p w:rsidR="005A2EBB" w:rsidRDefault="00BD689C">
      <w:pPr>
        <w:pStyle w:val="BodyText"/>
        <w:spacing w:before="37"/>
        <w:ind w:left="8669"/>
      </w:pPr>
      <w:r>
        <w:t>(CO2) [Application]</w:t>
      </w:r>
    </w:p>
    <w:p w:rsidR="005A2EBB" w:rsidRDefault="005A2EBB">
      <w:pPr>
        <w:sectPr w:rsidR="005A2EBB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:rsidR="005A2EBB" w:rsidRDefault="00BD689C">
      <w:pPr>
        <w:pStyle w:val="ListParagraph"/>
        <w:numPr>
          <w:ilvl w:val="0"/>
          <w:numId w:val="1"/>
        </w:numPr>
        <w:tabs>
          <w:tab w:val="left" w:pos="502"/>
        </w:tabs>
        <w:spacing w:before="83" w:line="247" w:lineRule="auto"/>
        <w:ind w:right="379"/>
      </w:pPr>
      <w:r>
        <w:lastRenderedPageBreak/>
        <w:t>Differentiate</w:t>
      </w:r>
      <w:r>
        <w:rPr>
          <w:spacing w:val="23"/>
        </w:rPr>
        <w:t xml:space="preserve"> </w:t>
      </w:r>
      <w:r>
        <w:t>between</w:t>
      </w:r>
      <w:r>
        <w:rPr>
          <w:spacing w:val="24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t>author's</w:t>
      </w:r>
      <w:r>
        <w:rPr>
          <w:spacing w:val="23"/>
        </w:rPr>
        <w:t xml:space="preserve"> </w:t>
      </w:r>
      <w:r>
        <w:t>economic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moral</w:t>
      </w:r>
      <w:r>
        <w:rPr>
          <w:spacing w:val="23"/>
        </w:rPr>
        <w:t xml:space="preserve"> </w:t>
      </w:r>
      <w:r>
        <w:t>rights</w:t>
      </w:r>
      <w:r>
        <w:rPr>
          <w:spacing w:val="24"/>
        </w:rPr>
        <w:t xml:space="preserve"> </w:t>
      </w:r>
      <w:r>
        <w:t>under</w:t>
      </w:r>
      <w:r>
        <w:rPr>
          <w:spacing w:val="24"/>
        </w:rPr>
        <w:t xml:space="preserve"> </w:t>
      </w:r>
      <w:r>
        <w:t>Indian</w:t>
      </w:r>
      <w:r>
        <w:rPr>
          <w:spacing w:val="23"/>
        </w:rPr>
        <w:t xml:space="preserve"> </w:t>
      </w:r>
      <w:r>
        <w:t>copyright</w:t>
      </w:r>
      <w:r>
        <w:rPr>
          <w:spacing w:val="24"/>
        </w:rPr>
        <w:t xml:space="preserve"> </w:t>
      </w:r>
      <w:r>
        <w:t>law</w:t>
      </w:r>
      <w:r>
        <w:rPr>
          <w:spacing w:val="24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specific</w:t>
      </w:r>
      <w:r>
        <w:rPr>
          <w:spacing w:val="-59"/>
        </w:rPr>
        <w:t xml:space="preserve"> </w:t>
      </w:r>
      <w:r>
        <w:t>examples.</w:t>
      </w:r>
    </w:p>
    <w:p w:rsidR="005A2EBB" w:rsidRDefault="00BD689C">
      <w:pPr>
        <w:pStyle w:val="BodyText"/>
        <w:spacing w:before="28"/>
        <w:ind w:left="8669"/>
      </w:pPr>
      <w:r>
        <w:t>(CO3) [Application]</w:t>
      </w:r>
    </w:p>
    <w:p w:rsidR="005A2EBB" w:rsidRDefault="00BD689C">
      <w:pPr>
        <w:pStyle w:val="ListParagraph"/>
        <w:numPr>
          <w:ilvl w:val="0"/>
          <w:numId w:val="1"/>
        </w:numPr>
        <w:tabs>
          <w:tab w:val="left" w:pos="502"/>
        </w:tabs>
        <w:spacing w:line="247" w:lineRule="auto"/>
        <w:ind w:right="379"/>
      </w:pPr>
      <w:r>
        <w:t>Illustrate</w:t>
      </w:r>
      <w:r>
        <w:rPr>
          <w:spacing w:val="13"/>
        </w:rPr>
        <w:t xml:space="preserve"> </w:t>
      </w:r>
      <w:r>
        <w:t>how</w:t>
      </w:r>
      <w:r>
        <w:rPr>
          <w:spacing w:val="14"/>
        </w:rPr>
        <w:t xml:space="preserve"> </w:t>
      </w:r>
      <w:r>
        <w:t>moral</w:t>
      </w:r>
      <w:r>
        <w:rPr>
          <w:spacing w:val="14"/>
        </w:rPr>
        <w:t xml:space="preserve"> </w:t>
      </w:r>
      <w:r>
        <w:t>rights</w:t>
      </w:r>
      <w:r>
        <w:rPr>
          <w:spacing w:val="14"/>
        </w:rPr>
        <w:t xml:space="preserve"> </w:t>
      </w:r>
      <w:r>
        <w:t>protect</w:t>
      </w:r>
      <w:r>
        <w:rPr>
          <w:spacing w:val="14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author's</w:t>
      </w:r>
      <w:r>
        <w:rPr>
          <w:spacing w:val="14"/>
        </w:rPr>
        <w:t xml:space="preserve"> </w:t>
      </w:r>
      <w:r>
        <w:t>reputation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integrity.</w:t>
      </w:r>
      <w:r>
        <w:rPr>
          <w:spacing w:val="14"/>
        </w:rPr>
        <w:t xml:space="preserve"> </w:t>
      </w:r>
      <w:r>
        <w:t>Provide</w:t>
      </w:r>
      <w:r>
        <w:rPr>
          <w:spacing w:val="13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example</w:t>
      </w:r>
      <w:r>
        <w:rPr>
          <w:spacing w:val="14"/>
        </w:rPr>
        <w:t xml:space="preserve"> </w:t>
      </w:r>
      <w:r>
        <w:t>involving</w:t>
      </w:r>
      <w:r>
        <w:rPr>
          <w:spacing w:val="14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novelist and a movie adaptation of their book.</w:t>
      </w:r>
    </w:p>
    <w:p w:rsidR="005A2EBB" w:rsidRDefault="00BD689C">
      <w:pPr>
        <w:pStyle w:val="BodyText"/>
        <w:spacing w:before="29"/>
        <w:ind w:left="8669"/>
      </w:pPr>
      <w:r>
        <w:t>(CO3) [Application]</w:t>
      </w:r>
    </w:p>
    <w:p w:rsidR="005A2EBB" w:rsidRDefault="00BD689C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line="247" w:lineRule="auto"/>
        <w:ind w:left="672" w:right="371" w:hanging="528"/>
      </w:pPr>
      <w:r>
        <w:t>Assess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strategies</w:t>
      </w:r>
      <w:r>
        <w:rPr>
          <w:spacing w:val="41"/>
        </w:rPr>
        <w:t xml:space="preserve"> </w:t>
      </w:r>
      <w:r>
        <w:t>an</w:t>
      </w:r>
      <w:r>
        <w:rPr>
          <w:spacing w:val="41"/>
        </w:rPr>
        <w:t xml:space="preserve"> </w:t>
      </w:r>
      <w:r>
        <w:t>artist</w:t>
      </w:r>
      <w:r>
        <w:rPr>
          <w:spacing w:val="41"/>
        </w:rPr>
        <w:t xml:space="preserve"> </w:t>
      </w:r>
      <w:r>
        <w:t>can</w:t>
      </w:r>
      <w:r>
        <w:rPr>
          <w:spacing w:val="41"/>
        </w:rPr>
        <w:t xml:space="preserve"> </w:t>
      </w:r>
      <w:r>
        <w:t>use</w:t>
      </w:r>
      <w:r>
        <w:rPr>
          <w:spacing w:val="42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commercially</w:t>
      </w:r>
      <w:r>
        <w:rPr>
          <w:spacing w:val="41"/>
        </w:rPr>
        <w:t xml:space="preserve"> </w:t>
      </w:r>
      <w:r>
        <w:t>exploit</w:t>
      </w:r>
      <w:r>
        <w:rPr>
          <w:spacing w:val="41"/>
        </w:rPr>
        <w:t xml:space="preserve"> </w:t>
      </w:r>
      <w:r>
        <w:t>their</w:t>
      </w:r>
      <w:r>
        <w:rPr>
          <w:spacing w:val="41"/>
        </w:rPr>
        <w:t xml:space="preserve"> </w:t>
      </w:r>
      <w:r>
        <w:t>painting,</w:t>
      </w:r>
      <w:r>
        <w:rPr>
          <w:spacing w:val="41"/>
        </w:rPr>
        <w:t xml:space="preserve"> </w:t>
      </w:r>
      <w:r>
        <w:t>including</w:t>
      </w:r>
      <w:r>
        <w:rPr>
          <w:spacing w:val="41"/>
        </w:rPr>
        <w:t xml:space="preserve"> </w:t>
      </w:r>
      <w:r>
        <w:t>licensing,</w:t>
      </w:r>
      <w:r>
        <w:rPr>
          <w:spacing w:val="-58"/>
        </w:rPr>
        <w:t xml:space="preserve"> </w:t>
      </w:r>
      <w:r>
        <w:t>selling, and creating derivative works.</w:t>
      </w:r>
    </w:p>
    <w:p w:rsidR="005A2EBB" w:rsidRDefault="00BD689C">
      <w:pPr>
        <w:pStyle w:val="BodyText"/>
        <w:spacing w:before="29"/>
        <w:ind w:left="8677"/>
      </w:pPr>
      <w:r>
        <w:t>(CO4) [Application]</w:t>
      </w:r>
    </w:p>
    <w:p w:rsidR="005A2EBB" w:rsidRDefault="00BD689C">
      <w:pPr>
        <w:pStyle w:val="ListParagraph"/>
        <w:numPr>
          <w:ilvl w:val="0"/>
          <w:numId w:val="1"/>
        </w:numPr>
        <w:tabs>
          <w:tab w:val="left" w:pos="655"/>
          <w:tab w:val="left" w:pos="656"/>
        </w:tabs>
        <w:spacing w:line="247" w:lineRule="auto"/>
        <w:ind w:left="655" w:right="371" w:hanging="511"/>
      </w:pPr>
      <w:r>
        <w:t>Illustrate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process</w:t>
      </w:r>
      <w:r>
        <w:rPr>
          <w:spacing w:val="5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author</w:t>
      </w:r>
      <w:r>
        <w:rPr>
          <w:spacing w:val="5"/>
        </w:rPr>
        <w:t xml:space="preserve"> </w:t>
      </w:r>
      <w:r>
        <w:t>must</w:t>
      </w:r>
      <w:r>
        <w:rPr>
          <w:spacing w:val="5"/>
        </w:rPr>
        <w:t xml:space="preserve"> </w:t>
      </w:r>
      <w:r>
        <w:t>follow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file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copyright</w:t>
      </w:r>
      <w:r>
        <w:rPr>
          <w:spacing w:val="5"/>
        </w:rPr>
        <w:t xml:space="preserve"> </w:t>
      </w:r>
      <w:r>
        <w:t>infringement</w:t>
      </w:r>
      <w:r>
        <w:rPr>
          <w:spacing w:val="5"/>
        </w:rPr>
        <w:t xml:space="preserve"> </w:t>
      </w:r>
      <w:r>
        <w:t>lawsuit</w:t>
      </w:r>
      <w:r>
        <w:rPr>
          <w:spacing w:val="5"/>
        </w:rPr>
        <w:t xml:space="preserve"> </w:t>
      </w:r>
      <w:r>
        <w:t>against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publisher</w:t>
      </w:r>
      <w:r>
        <w:rPr>
          <w:spacing w:val="-58"/>
        </w:rPr>
        <w:t xml:space="preserve"> </w:t>
      </w:r>
      <w:r>
        <w:t>who has printed and sold unauthorized copies of their book.</w:t>
      </w:r>
    </w:p>
    <w:p w:rsidR="005A2EBB" w:rsidRDefault="00BD689C">
      <w:pPr>
        <w:pStyle w:val="BodyText"/>
        <w:spacing w:before="29"/>
        <w:ind w:left="8676"/>
      </w:pPr>
      <w:r>
        <w:t>(CO5) [Application]</w:t>
      </w:r>
    </w:p>
    <w:p w:rsidR="005A2EBB" w:rsidRDefault="00BD689C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line="247" w:lineRule="auto"/>
        <w:ind w:left="672" w:right="370" w:hanging="528"/>
      </w:pPr>
      <w:r>
        <w:t>Predict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potential</w:t>
      </w:r>
      <w:r>
        <w:rPr>
          <w:spacing w:val="48"/>
        </w:rPr>
        <w:t xml:space="preserve"> </w:t>
      </w:r>
      <w:r>
        <w:t>legal</w:t>
      </w:r>
      <w:r>
        <w:rPr>
          <w:spacing w:val="48"/>
        </w:rPr>
        <w:t xml:space="preserve"> </w:t>
      </w:r>
      <w:r>
        <w:t>consequences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remedies</w:t>
      </w:r>
      <w:r>
        <w:rPr>
          <w:spacing w:val="48"/>
        </w:rPr>
        <w:t xml:space="preserve"> </w:t>
      </w:r>
      <w:r>
        <w:t>if</w:t>
      </w:r>
      <w:r>
        <w:rPr>
          <w:spacing w:val="48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school</w:t>
      </w:r>
      <w:r>
        <w:rPr>
          <w:spacing w:val="48"/>
        </w:rPr>
        <w:t xml:space="preserve"> </w:t>
      </w:r>
      <w:r>
        <w:t>uses</w:t>
      </w:r>
      <w:r>
        <w:rPr>
          <w:spacing w:val="48"/>
        </w:rPr>
        <w:t xml:space="preserve"> </w:t>
      </w:r>
      <w:r>
        <w:t>copyrighted</w:t>
      </w:r>
      <w:r>
        <w:rPr>
          <w:spacing w:val="48"/>
        </w:rPr>
        <w:t xml:space="preserve"> </w:t>
      </w:r>
      <w:r>
        <w:t>educational</w:t>
      </w:r>
      <w:r>
        <w:rPr>
          <w:spacing w:val="-58"/>
        </w:rPr>
        <w:t xml:space="preserve"> </w:t>
      </w:r>
      <w:r>
        <w:t>videos in their online classes without obtaining licenses. How should the content creator respond?</w:t>
      </w:r>
    </w:p>
    <w:p w:rsidR="005A2EBB" w:rsidRDefault="00BD689C">
      <w:pPr>
        <w:pStyle w:val="BodyText"/>
        <w:spacing w:before="29"/>
        <w:ind w:left="8677"/>
      </w:pPr>
      <w:r>
        <w:t>(CO5) [Application]</w:t>
      </w:r>
    </w:p>
    <w:p w:rsidR="005A2EBB" w:rsidRDefault="005A2EBB">
      <w:pPr>
        <w:pStyle w:val="BodyText"/>
        <w:rPr>
          <w:sz w:val="20"/>
        </w:rPr>
      </w:pPr>
    </w:p>
    <w:p w:rsidR="005A2EBB" w:rsidRDefault="005A2EBB">
      <w:pPr>
        <w:pStyle w:val="BodyText"/>
        <w:spacing w:before="8"/>
        <w:rPr>
          <w:sz w:val="24"/>
        </w:rPr>
      </w:pPr>
    </w:p>
    <w:p w:rsidR="005A2EBB" w:rsidRDefault="00BD689C">
      <w:pPr>
        <w:spacing w:before="93"/>
        <w:ind w:left="2733" w:right="2820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:rsidR="005A2EBB" w:rsidRDefault="00BD689C">
      <w:pPr>
        <w:tabs>
          <w:tab w:val="left" w:pos="646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TWO QUESTIONS</w:t>
      </w:r>
      <w:r>
        <w:rPr>
          <w:rFonts w:ascii="Arial"/>
          <w:b/>
        </w:rPr>
        <w:tab/>
        <w:t>2Q X 20M = 40 MARKS</w:t>
      </w:r>
    </w:p>
    <w:p w:rsidR="005A2EBB" w:rsidRDefault="005A2EBB">
      <w:pPr>
        <w:pStyle w:val="BodyText"/>
        <w:spacing w:before="6"/>
        <w:rPr>
          <w:rFonts w:ascii="Arial"/>
          <w:b/>
          <w:sz w:val="34"/>
        </w:rPr>
      </w:pPr>
    </w:p>
    <w:p w:rsidR="005A2EBB" w:rsidRDefault="00BD689C">
      <w:pPr>
        <w:pStyle w:val="ListParagraph"/>
        <w:numPr>
          <w:ilvl w:val="0"/>
          <w:numId w:val="1"/>
        </w:numPr>
        <w:tabs>
          <w:tab w:val="left" w:pos="673"/>
        </w:tabs>
        <w:spacing w:before="0" w:line="247" w:lineRule="auto"/>
        <w:ind w:left="672" w:right="370" w:hanging="528"/>
        <w:jc w:val="both"/>
      </w:pPr>
      <w:r>
        <w:t>Assess the situation where a local band performs copyrighted songs at a concert without securing the</w:t>
      </w:r>
      <w:r>
        <w:rPr>
          <w:spacing w:val="-59"/>
        </w:rPr>
        <w:t xml:space="preserve"> </w:t>
      </w:r>
      <w:r>
        <w:t>necessary performance rights. The event was ticketed, and the band made a substantial profit.</w:t>
      </w:r>
      <w:r>
        <w:rPr>
          <w:spacing w:val="1"/>
        </w:rPr>
        <w:t xml:space="preserve"> </w:t>
      </w:r>
      <w:r>
        <w:t>Explore the legal actions the copyright holders can pursue, and the possible financial penalties.</w:t>
      </w:r>
    </w:p>
    <w:p w:rsidR="005A2EBB" w:rsidRDefault="00BD689C">
      <w:pPr>
        <w:pStyle w:val="BodyText"/>
        <w:spacing w:before="28"/>
        <w:ind w:left="8934"/>
        <w:jc w:val="both"/>
      </w:pPr>
      <w:r>
        <w:t>(CO5) [Analysis]</w:t>
      </w:r>
    </w:p>
    <w:p w:rsidR="005A2EBB" w:rsidRDefault="00BD689C">
      <w:pPr>
        <w:pStyle w:val="ListParagraph"/>
        <w:numPr>
          <w:ilvl w:val="0"/>
          <w:numId w:val="1"/>
        </w:numPr>
        <w:tabs>
          <w:tab w:val="left" w:pos="673"/>
        </w:tabs>
        <w:spacing w:line="247" w:lineRule="auto"/>
        <w:ind w:left="672" w:right="372" w:hanging="528"/>
        <w:jc w:val="both"/>
      </w:pPr>
      <w:r>
        <w:t xml:space="preserve">Analyze the implications of the Supreme Court’s decision in </w:t>
      </w:r>
      <w:r>
        <w:rPr>
          <w:rFonts w:ascii="Arial" w:hAnsi="Arial"/>
          <w:b/>
        </w:rPr>
        <w:t xml:space="preserve">R.G. Anand v. Delux Films (1978) </w:t>
      </w:r>
      <w:r>
        <w:t>on a</w:t>
      </w:r>
      <w:r>
        <w:rPr>
          <w:spacing w:val="1"/>
        </w:rPr>
        <w:t xml:space="preserve"> </w:t>
      </w:r>
      <w:r>
        <w:t>case where a writer alleges that a movie has copied substanti</w:t>
      </w:r>
      <w:r w:rsidR="00C82147">
        <w:t>al parts of their novel. Critically examine</w:t>
      </w:r>
      <w:r>
        <w:t xml:space="preserve"> the test</w:t>
      </w:r>
      <w:r>
        <w:rPr>
          <w:spacing w:val="1"/>
        </w:rPr>
        <w:t xml:space="preserve"> </w:t>
      </w:r>
      <w:r>
        <w:t>for infringement and how it applies to this situation.</w:t>
      </w:r>
    </w:p>
    <w:p w:rsidR="005A2EBB" w:rsidRDefault="00BD689C">
      <w:pPr>
        <w:pStyle w:val="BodyText"/>
        <w:spacing w:before="29"/>
        <w:ind w:left="8934"/>
        <w:jc w:val="both"/>
      </w:pPr>
      <w:r>
        <w:t>(CO4) [Analysis]</w:t>
      </w:r>
    </w:p>
    <w:p w:rsidR="005A2EBB" w:rsidRDefault="00BD689C">
      <w:pPr>
        <w:pStyle w:val="ListParagraph"/>
        <w:numPr>
          <w:ilvl w:val="0"/>
          <w:numId w:val="1"/>
        </w:numPr>
        <w:tabs>
          <w:tab w:val="left" w:pos="673"/>
        </w:tabs>
        <w:spacing w:line="247" w:lineRule="auto"/>
        <w:ind w:left="672" w:right="370" w:hanging="528"/>
        <w:jc w:val="both"/>
      </w:pPr>
      <w:r>
        <w:t>Distinguish the principles laid out in The Chancellor, Masters &amp; Scholars of the University of Oxford v.</w:t>
      </w:r>
      <w:r>
        <w:rPr>
          <w:spacing w:val="-59"/>
        </w:rPr>
        <w:t xml:space="preserve"> </w:t>
      </w:r>
      <w:r>
        <w:t>Rameshwari Photocopy Services (2016) where photocopying of academic material was contested.</w:t>
      </w:r>
      <w:r>
        <w:rPr>
          <w:spacing w:val="1"/>
        </w:rPr>
        <w:t xml:space="preserve"> </w:t>
      </w:r>
      <w:r>
        <w:t>Analyze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applies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commercial</w:t>
      </w:r>
      <w:r>
        <w:rPr>
          <w:spacing w:val="1"/>
        </w:rPr>
        <w:t xml:space="preserve"> </w:t>
      </w:r>
      <w:r>
        <w:t>photocopy</w:t>
      </w:r>
      <w:r>
        <w:rPr>
          <w:spacing w:val="1"/>
        </w:rPr>
        <w:t xml:space="preserve"> </w:t>
      </w:r>
      <w:r>
        <w:t>shop</w:t>
      </w:r>
      <w:r>
        <w:rPr>
          <w:spacing w:val="1"/>
        </w:rPr>
        <w:t xml:space="preserve"> </w:t>
      </w:r>
      <w:r>
        <w:t>distributing</w:t>
      </w:r>
      <w:r>
        <w:rPr>
          <w:spacing w:val="1"/>
        </w:rPr>
        <w:t xml:space="preserve"> </w:t>
      </w:r>
      <w:r>
        <w:t>textbooks</w:t>
      </w:r>
      <w:r>
        <w:rPr>
          <w:spacing w:val="62"/>
        </w:rPr>
        <w:t xml:space="preserve"> </w:t>
      </w:r>
      <w:r>
        <w:t>without</w:t>
      </w:r>
      <w:r>
        <w:rPr>
          <w:spacing w:val="-59"/>
        </w:rPr>
        <w:t xml:space="preserve"> </w:t>
      </w:r>
      <w:r>
        <w:t>authorization.</w:t>
      </w:r>
    </w:p>
    <w:p w:rsidR="005A2EBB" w:rsidRDefault="00BD689C">
      <w:pPr>
        <w:pStyle w:val="BodyText"/>
        <w:spacing w:before="27"/>
        <w:ind w:right="401"/>
        <w:jc w:val="right"/>
      </w:pPr>
      <w:r>
        <w:t>(CO4) [Analysis]</w:t>
      </w:r>
    </w:p>
    <w:sectPr w:rsidR="005A2EBB">
      <w:pgSz w:w="11900" w:h="16840"/>
      <w:pgMar w:top="480" w:right="440" w:bottom="440" w:left="52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79D" w:rsidRDefault="006C679D">
      <w:r>
        <w:separator/>
      </w:r>
    </w:p>
  </w:endnote>
  <w:endnote w:type="continuationSeparator" w:id="0">
    <w:p w:rsidR="006C679D" w:rsidRDefault="006C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BF4" w:rsidRDefault="00C8214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55.55pt;margin-top:818.25pt;width:18.15pt;height:10.95pt;z-index:-15814144;mso-position-horizontal-relative:page;mso-position-vertical-relative:page" filled="f" stroked="f">
          <v:textbox inset="0,0,0,0">
            <w:txbxContent>
              <w:p w:rsidR="000C3BF4" w:rsidRDefault="000C3BF4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C82147">
                  <w:rPr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EBB" w:rsidRDefault="000C3BF4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98752" behindDoc="1" locked="0" layoutInCell="1" allowOverlap="1">
              <wp:simplePos x="0" y="0"/>
              <wp:positionH relativeFrom="page">
                <wp:posOffset>311150</wp:posOffset>
              </wp:positionH>
              <wp:positionV relativeFrom="page">
                <wp:posOffset>10391775</wp:posOffset>
              </wp:positionV>
              <wp:extent cx="550545" cy="13906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2EBB" w:rsidRDefault="005A2EB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24.5pt;margin-top:818.25pt;width:43.35pt;height:10.95pt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" filled="f" stroked="f">
              <v:textbox inset="0,0,0,0">
                <w:txbxContent>
                  <w:p w:rsidR="005A2EBB" w:rsidRDefault="005A2EBB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99264" behindDoc="1" locked="0" layoutInCell="1" allowOverlap="1">
              <wp:simplePos x="0" y="0"/>
              <wp:positionH relativeFrom="page">
                <wp:posOffset>7055485</wp:posOffset>
              </wp:positionH>
              <wp:positionV relativeFrom="page">
                <wp:posOffset>10391775</wp:posOffset>
              </wp:positionV>
              <wp:extent cx="230505" cy="13906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2EBB" w:rsidRDefault="00BD689C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2147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555.55pt;margin-top:818.25pt;width:18.15pt;height:10.95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iG0rwIAAK8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" filled="f" stroked="f">
              <v:textbox inset="0,0,0,0">
                <w:txbxContent>
                  <w:p w:rsidR="005A2EBB" w:rsidRDefault="00BD689C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2147"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79D" w:rsidRDefault="006C679D">
      <w:r>
        <w:separator/>
      </w:r>
    </w:p>
  </w:footnote>
  <w:footnote w:type="continuationSeparator" w:id="0">
    <w:p w:rsidR="006C679D" w:rsidRDefault="006C6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BF4" w:rsidRDefault="00C8214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4.5pt;margin-top:13.5pt;width:67.35pt;height:10.95pt;z-index:-15815168;mso-position-horizontal-relative:page;mso-position-vertical-relative:page" filled="f" stroked="f">
          <v:textbox inset="0,0,0,0">
            <w:txbxContent>
              <w:p w:rsidR="000C3BF4" w:rsidRDefault="000C3BF4">
                <w:pPr>
                  <w:spacing w:before="14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EBB" w:rsidRDefault="000C3BF4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97728" behindDoc="1" locked="0" layoutInCell="1" allowOverlap="1">
              <wp:simplePos x="0" y="0"/>
              <wp:positionH relativeFrom="page">
                <wp:posOffset>311150</wp:posOffset>
              </wp:positionH>
              <wp:positionV relativeFrom="page">
                <wp:posOffset>171450</wp:posOffset>
              </wp:positionV>
              <wp:extent cx="855345" cy="13906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53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2EBB" w:rsidRDefault="005A2EB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4.5pt;margin-top:13.5pt;width:67.35pt;height:10.95pt;z-index:-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3yrwIAAK8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" filled="f" stroked="f">
              <v:textbox inset="0,0,0,0">
                <w:txbxContent>
                  <w:p w:rsidR="005A2EBB" w:rsidRDefault="005A2EBB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10D4B"/>
    <w:multiLevelType w:val="hybridMultilevel"/>
    <w:tmpl w:val="463A723C"/>
    <w:lvl w:ilvl="0" w:tplc="E6584CB8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888CC496">
      <w:numFmt w:val="bullet"/>
      <w:lvlText w:val="•"/>
      <w:lvlJc w:val="left"/>
      <w:pPr>
        <w:ind w:left="1525" w:hanging="269"/>
      </w:pPr>
      <w:rPr>
        <w:rFonts w:hint="default"/>
        <w:lang w:val="en-US" w:eastAsia="en-US" w:bidi="ar-SA"/>
      </w:rPr>
    </w:lvl>
    <w:lvl w:ilvl="2" w:tplc="1FBA7B2C">
      <w:numFmt w:val="bullet"/>
      <w:lvlText w:val="•"/>
      <w:lvlJc w:val="left"/>
      <w:pPr>
        <w:ind w:left="2571" w:hanging="269"/>
      </w:pPr>
      <w:rPr>
        <w:rFonts w:hint="default"/>
        <w:lang w:val="en-US" w:eastAsia="en-US" w:bidi="ar-SA"/>
      </w:rPr>
    </w:lvl>
    <w:lvl w:ilvl="3" w:tplc="CBF40990">
      <w:numFmt w:val="bullet"/>
      <w:lvlText w:val="•"/>
      <w:lvlJc w:val="left"/>
      <w:pPr>
        <w:ind w:left="3617" w:hanging="269"/>
      </w:pPr>
      <w:rPr>
        <w:rFonts w:hint="default"/>
        <w:lang w:val="en-US" w:eastAsia="en-US" w:bidi="ar-SA"/>
      </w:rPr>
    </w:lvl>
    <w:lvl w:ilvl="4" w:tplc="4702AF1E">
      <w:numFmt w:val="bullet"/>
      <w:lvlText w:val="•"/>
      <w:lvlJc w:val="left"/>
      <w:pPr>
        <w:ind w:left="4663" w:hanging="269"/>
      </w:pPr>
      <w:rPr>
        <w:rFonts w:hint="default"/>
        <w:lang w:val="en-US" w:eastAsia="en-US" w:bidi="ar-SA"/>
      </w:rPr>
    </w:lvl>
    <w:lvl w:ilvl="5" w:tplc="9410CFB0">
      <w:numFmt w:val="bullet"/>
      <w:lvlText w:val="•"/>
      <w:lvlJc w:val="left"/>
      <w:pPr>
        <w:ind w:left="5709" w:hanging="269"/>
      </w:pPr>
      <w:rPr>
        <w:rFonts w:hint="default"/>
        <w:lang w:val="en-US" w:eastAsia="en-US" w:bidi="ar-SA"/>
      </w:rPr>
    </w:lvl>
    <w:lvl w:ilvl="6" w:tplc="2D6271C2">
      <w:numFmt w:val="bullet"/>
      <w:lvlText w:val="•"/>
      <w:lvlJc w:val="left"/>
      <w:pPr>
        <w:ind w:left="6755" w:hanging="269"/>
      </w:pPr>
      <w:rPr>
        <w:rFonts w:hint="default"/>
        <w:lang w:val="en-US" w:eastAsia="en-US" w:bidi="ar-SA"/>
      </w:rPr>
    </w:lvl>
    <w:lvl w:ilvl="7" w:tplc="A4A02A46">
      <w:numFmt w:val="bullet"/>
      <w:lvlText w:val="•"/>
      <w:lvlJc w:val="left"/>
      <w:pPr>
        <w:ind w:left="7801" w:hanging="269"/>
      </w:pPr>
      <w:rPr>
        <w:rFonts w:hint="default"/>
        <w:lang w:val="en-US" w:eastAsia="en-US" w:bidi="ar-SA"/>
      </w:rPr>
    </w:lvl>
    <w:lvl w:ilvl="8" w:tplc="2AF8F56A">
      <w:numFmt w:val="bullet"/>
      <w:lvlText w:val="•"/>
      <w:lvlJc w:val="left"/>
      <w:pPr>
        <w:ind w:left="8847" w:hanging="269"/>
      </w:pPr>
      <w:rPr>
        <w:rFonts w:hint="default"/>
        <w:lang w:val="en-US" w:eastAsia="en-US" w:bidi="ar-SA"/>
      </w:rPr>
    </w:lvl>
  </w:abstractNum>
  <w:abstractNum w:abstractNumId="1">
    <w:nsid w:val="6B4053B2"/>
    <w:multiLevelType w:val="hybridMultilevel"/>
    <w:tmpl w:val="527CBA8C"/>
    <w:lvl w:ilvl="0" w:tplc="0A96A224">
      <w:start w:val="1"/>
      <w:numFmt w:val="decimal"/>
      <w:lvlText w:val="%1."/>
      <w:lvlJc w:val="left"/>
      <w:pPr>
        <w:ind w:left="501" w:hanging="357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E0720AAE">
      <w:numFmt w:val="bullet"/>
      <w:lvlText w:val="•"/>
      <w:lvlJc w:val="left"/>
      <w:pPr>
        <w:ind w:left="1543" w:hanging="357"/>
      </w:pPr>
      <w:rPr>
        <w:rFonts w:hint="default"/>
        <w:lang w:val="en-US" w:eastAsia="en-US" w:bidi="ar-SA"/>
      </w:rPr>
    </w:lvl>
    <w:lvl w:ilvl="2" w:tplc="292CEC68">
      <w:numFmt w:val="bullet"/>
      <w:lvlText w:val="•"/>
      <w:lvlJc w:val="left"/>
      <w:pPr>
        <w:ind w:left="2587" w:hanging="357"/>
      </w:pPr>
      <w:rPr>
        <w:rFonts w:hint="default"/>
        <w:lang w:val="en-US" w:eastAsia="en-US" w:bidi="ar-SA"/>
      </w:rPr>
    </w:lvl>
    <w:lvl w:ilvl="3" w:tplc="1910CB52">
      <w:numFmt w:val="bullet"/>
      <w:lvlText w:val="•"/>
      <w:lvlJc w:val="left"/>
      <w:pPr>
        <w:ind w:left="3631" w:hanging="357"/>
      </w:pPr>
      <w:rPr>
        <w:rFonts w:hint="default"/>
        <w:lang w:val="en-US" w:eastAsia="en-US" w:bidi="ar-SA"/>
      </w:rPr>
    </w:lvl>
    <w:lvl w:ilvl="4" w:tplc="B97C5F56">
      <w:numFmt w:val="bullet"/>
      <w:lvlText w:val="•"/>
      <w:lvlJc w:val="left"/>
      <w:pPr>
        <w:ind w:left="4675" w:hanging="357"/>
      </w:pPr>
      <w:rPr>
        <w:rFonts w:hint="default"/>
        <w:lang w:val="en-US" w:eastAsia="en-US" w:bidi="ar-SA"/>
      </w:rPr>
    </w:lvl>
    <w:lvl w:ilvl="5" w:tplc="EB34C4A2">
      <w:numFmt w:val="bullet"/>
      <w:lvlText w:val="•"/>
      <w:lvlJc w:val="left"/>
      <w:pPr>
        <w:ind w:left="5719" w:hanging="357"/>
      </w:pPr>
      <w:rPr>
        <w:rFonts w:hint="default"/>
        <w:lang w:val="en-US" w:eastAsia="en-US" w:bidi="ar-SA"/>
      </w:rPr>
    </w:lvl>
    <w:lvl w:ilvl="6" w:tplc="EC900CB4">
      <w:numFmt w:val="bullet"/>
      <w:lvlText w:val="•"/>
      <w:lvlJc w:val="left"/>
      <w:pPr>
        <w:ind w:left="6763" w:hanging="357"/>
      </w:pPr>
      <w:rPr>
        <w:rFonts w:hint="default"/>
        <w:lang w:val="en-US" w:eastAsia="en-US" w:bidi="ar-SA"/>
      </w:rPr>
    </w:lvl>
    <w:lvl w:ilvl="7" w:tplc="B1AA6F98">
      <w:numFmt w:val="bullet"/>
      <w:lvlText w:val="•"/>
      <w:lvlJc w:val="left"/>
      <w:pPr>
        <w:ind w:left="7807" w:hanging="357"/>
      </w:pPr>
      <w:rPr>
        <w:rFonts w:hint="default"/>
        <w:lang w:val="en-US" w:eastAsia="en-US" w:bidi="ar-SA"/>
      </w:rPr>
    </w:lvl>
    <w:lvl w:ilvl="8" w:tplc="8F203688">
      <w:numFmt w:val="bullet"/>
      <w:lvlText w:val="•"/>
      <w:lvlJc w:val="left"/>
      <w:pPr>
        <w:ind w:left="8851" w:hanging="35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A2EBB"/>
    <w:rsid w:val="000C3BF4"/>
    <w:rsid w:val="002A7BB0"/>
    <w:rsid w:val="005A2EBB"/>
    <w:rsid w:val="006C679D"/>
    <w:rsid w:val="00BD689C"/>
    <w:rsid w:val="00C8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5:docId w15:val="{A5CBD415-58AB-43BA-8E22-052A7760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144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"/>
      <w:ind w:left="3590" w:right="279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501" w:hanging="52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C3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BF4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0C3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BF4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Admin</cp:lastModifiedBy>
  <cp:revision>4</cp:revision>
  <dcterms:created xsi:type="dcterms:W3CDTF">2024-05-21T09:23:00Z</dcterms:created>
  <dcterms:modified xsi:type="dcterms:W3CDTF">2024-05-25T09:59:00Z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2024-05-21T00:00:00Z</vt:filetime>
  </property>
</Properties>
</file>